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C7" w:rsidRDefault="00FF52C7" w:rsidP="00FF52C7">
      <w:pPr>
        <w:spacing w:before="70" w:line="244" w:lineRule="auto"/>
        <w:ind w:left="6911" w:right="104" w:firstLine="180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7"/>
        </w:rPr>
        <w:t xml:space="preserve"> </w:t>
      </w:r>
      <w:r>
        <w:rPr>
          <w:b/>
        </w:rPr>
        <w:t>№6</w:t>
      </w:r>
      <w:r>
        <w:rPr>
          <w:b/>
          <w:spacing w:val="-8"/>
        </w:rPr>
        <w:t xml:space="preserve"> </w:t>
      </w:r>
      <w:r>
        <w:rPr>
          <w:b/>
        </w:rPr>
        <w:t>к</w:t>
      </w:r>
      <w:r>
        <w:rPr>
          <w:b/>
          <w:spacing w:val="-10"/>
        </w:rPr>
        <w:t xml:space="preserve"> </w:t>
      </w:r>
      <w:r>
        <w:rPr>
          <w:b/>
        </w:rPr>
        <w:t>ООП</w:t>
      </w:r>
      <w:r>
        <w:rPr>
          <w:b/>
          <w:spacing w:val="-9"/>
        </w:rPr>
        <w:t xml:space="preserve"> </w:t>
      </w:r>
      <w:r>
        <w:rPr>
          <w:b/>
        </w:rPr>
        <w:t>НОО МБОУ</w:t>
      </w:r>
      <w:r>
        <w:rPr>
          <w:b/>
          <w:spacing w:val="-6"/>
        </w:rPr>
        <w:t xml:space="preserve"> </w:t>
      </w:r>
      <w:r w:rsidR="00C92F3D">
        <w:rPr>
          <w:b/>
        </w:rPr>
        <w:t>«О</w:t>
      </w:r>
      <w:bookmarkStart w:id="0" w:name="_GoBack"/>
      <w:bookmarkEnd w:id="0"/>
      <w:r>
        <w:rPr>
          <w:b/>
        </w:rPr>
        <w:t>ОШ</w:t>
      </w:r>
      <w:r>
        <w:rPr>
          <w:b/>
          <w:spacing w:val="-4"/>
        </w:rPr>
        <w:t xml:space="preserve"> </w:t>
      </w:r>
      <w:r w:rsidR="00C92F3D">
        <w:rPr>
          <w:b/>
        </w:rPr>
        <w:t xml:space="preserve">с. </w:t>
      </w:r>
      <w:proofErr w:type="spellStart"/>
      <w:r w:rsidR="00C92F3D">
        <w:rPr>
          <w:b/>
        </w:rPr>
        <w:t>Мескер</w:t>
      </w:r>
      <w:proofErr w:type="spellEnd"/>
      <w:r w:rsidR="00C92F3D">
        <w:rPr>
          <w:b/>
        </w:rPr>
        <w:t>-Юрт</w:t>
      </w:r>
      <w:r>
        <w:rPr>
          <w:b/>
        </w:rPr>
        <w:t>»</w:t>
      </w:r>
    </w:p>
    <w:p w:rsidR="00D04C28" w:rsidRDefault="009E3CA7">
      <w:pPr>
        <w:ind w:right="1266"/>
        <w:jc w:val="center"/>
        <w:rPr>
          <w:b/>
        </w:rPr>
      </w:pPr>
      <w:r>
        <w:rPr>
          <w:b/>
        </w:rPr>
        <w:t>Список</w:t>
      </w:r>
      <w:r>
        <w:rPr>
          <w:b/>
          <w:spacing w:val="-7"/>
        </w:rPr>
        <w:t xml:space="preserve"> </w:t>
      </w:r>
      <w:r>
        <w:rPr>
          <w:b/>
        </w:rPr>
        <w:t>итоговых</w:t>
      </w:r>
      <w:r>
        <w:rPr>
          <w:b/>
          <w:spacing w:val="-8"/>
        </w:rPr>
        <w:t xml:space="preserve"> </w:t>
      </w:r>
      <w:r>
        <w:rPr>
          <w:b/>
        </w:rPr>
        <w:t>планируемых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результатов</w:t>
      </w:r>
    </w:p>
    <w:p w:rsidR="00D04C28" w:rsidRDefault="009E3CA7">
      <w:pPr>
        <w:spacing w:before="4"/>
        <w:ind w:left="4" w:right="1266"/>
        <w:jc w:val="center"/>
        <w:rPr>
          <w:b/>
        </w:rPr>
      </w:pPr>
      <w:r>
        <w:rPr>
          <w:b/>
        </w:rPr>
        <w:t>с</w:t>
      </w:r>
      <w:r>
        <w:rPr>
          <w:b/>
          <w:spacing w:val="-5"/>
        </w:rPr>
        <w:t xml:space="preserve"> </w:t>
      </w:r>
      <w:r>
        <w:rPr>
          <w:b/>
        </w:rPr>
        <w:t>указанием</w:t>
      </w:r>
      <w:r>
        <w:rPr>
          <w:b/>
          <w:spacing w:val="-6"/>
        </w:rPr>
        <w:t xml:space="preserve"> </w:t>
      </w:r>
      <w:r>
        <w:rPr>
          <w:b/>
        </w:rPr>
        <w:t>этапов</w:t>
      </w:r>
      <w:r>
        <w:rPr>
          <w:b/>
          <w:spacing w:val="-4"/>
        </w:rPr>
        <w:t xml:space="preserve"> </w:t>
      </w:r>
      <w:r>
        <w:rPr>
          <w:b/>
        </w:rPr>
        <w:t>их</w:t>
      </w:r>
      <w:r>
        <w:rPr>
          <w:b/>
          <w:spacing w:val="-6"/>
        </w:rPr>
        <w:t xml:space="preserve"> </w:t>
      </w:r>
      <w:r>
        <w:rPr>
          <w:b/>
        </w:rPr>
        <w:t>формирования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способов</w:t>
      </w:r>
      <w:r>
        <w:rPr>
          <w:b/>
          <w:spacing w:val="-4"/>
        </w:rPr>
        <w:t xml:space="preserve"> </w:t>
      </w:r>
      <w:r>
        <w:rPr>
          <w:b/>
        </w:rPr>
        <w:t>оценки</w:t>
      </w:r>
      <w:r>
        <w:rPr>
          <w:b/>
          <w:spacing w:val="-5"/>
        </w:rPr>
        <w:t xml:space="preserve">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учебному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предмету</w:t>
      </w:r>
    </w:p>
    <w:p w:rsidR="00D04C28" w:rsidRDefault="009E3CA7">
      <w:pPr>
        <w:spacing w:before="4"/>
        <w:ind w:left="6" w:right="1266"/>
        <w:jc w:val="center"/>
        <w:rPr>
          <w:b/>
        </w:rPr>
      </w:pPr>
      <w:r>
        <w:rPr>
          <w:b/>
        </w:rPr>
        <w:t>«Изобразительное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искусство»</w:t>
      </w:r>
    </w:p>
    <w:p w:rsidR="00D04C28" w:rsidRDefault="00D04C28">
      <w:pPr>
        <w:pStyle w:val="a3"/>
        <w:spacing w:before="32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D04C28">
        <w:trPr>
          <w:trHeight w:val="551"/>
        </w:trPr>
        <w:tc>
          <w:tcPr>
            <w:tcW w:w="8234" w:type="dxa"/>
            <w:shd w:val="clear" w:color="auto" w:fill="EAF0DD"/>
          </w:tcPr>
          <w:p w:rsidR="00D04C28" w:rsidRDefault="009E3CA7">
            <w:pPr>
              <w:pStyle w:val="TableParagraph"/>
              <w:spacing w:line="275" w:lineRule="exact"/>
              <w:ind w:left="339" w:right="3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D04C28" w:rsidRDefault="009E3CA7">
            <w:pPr>
              <w:pStyle w:val="TableParagraph"/>
              <w:spacing w:line="257" w:lineRule="exact"/>
              <w:ind w:left="612" w:right="3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  <w:tc>
          <w:tcPr>
            <w:tcW w:w="1700" w:type="dxa"/>
            <w:shd w:val="clear" w:color="auto" w:fill="EAF0DD"/>
          </w:tcPr>
          <w:p w:rsidR="00D04C28" w:rsidRDefault="009E3CA7">
            <w:pPr>
              <w:pStyle w:val="TableParagraph"/>
              <w:spacing w:line="276" w:lineRule="exact"/>
              <w:ind w:left="601" w:right="3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D04C28">
        <w:trPr>
          <w:trHeight w:val="506"/>
        </w:trPr>
        <w:tc>
          <w:tcPr>
            <w:tcW w:w="9934" w:type="dxa"/>
            <w:gridSpan w:val="2"/>
            <w:shd w:val="clear" w:color="auto" w:fill="EAF0DD"/>
          </w:tcPr>
          <w:p w:rsidR="00D04C28" w:rsidRDefault="009E3CA7">
            <w:pPr>
              <w:pStyle w:val="TableParagraph"/>
              <w:spacing w:line="275" w:lineRule="exact"/>
              <w:ind w:left="7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«Графика»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0" w:right="1198"/>
              <w:jc w:val="right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графических</w:t>
            </w:r>
          </w:p>
          <w:p w:rsidR="00D04C28" w:rsidRDefault="009E3CA7">
            <w:pPr>
              <w:pStyle w:val="TableParagraph"/>
              <w:spacing w:before="41"/>
              <w:ind w:left="0" w:right="1239"/>
              <w:jc w:val="right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596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-5"/>
                <w:sz w:val="24"/>
              </w:rPr>
              <w:t xml:space="preserve"> на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знакомства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2"/>
                <w:sz w:val="24"/>
              </w:rPr>
              <w:t xml:space="preserve"> языка.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4"/>
                <w:sz w:val="24"/>
              </w:rPr>
              <w:t xml:space="preserve"> опыт</w:t>
            </w:r>
          </w:p>
          <w:p w:rsidR="00D04C28" w:rsidRDefault="009E3CA7">
            <w:pPr>
              <w:pStyle w:val="TableParagraph"/>
              <w:spacing w:before="9" w:line="31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обобщения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наблюдаемой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 </w:t>
            </w:r>
            <w:r>
              <w:rPr>
                <w:spacing w:val="-2"/>
                <w:sz w:val="24"/>
              </w:rPr>
              <w:t>рисунку.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34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 обобщения и геометризации наблюдаемой формы как основы обучения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рисунку.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596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770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(плоского)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натуры.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before="183"/>
              <w:ind w:left="596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602"/>
              <w:rPr>
                <w:sz w:val="24"/>
              </w:rPr>
            </w:pPr>
            <w:r>
              <w:rPr>
                <w:sz w:val="24"/>
              </w:rPr>
              <w:t>Учиться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пропорций,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визуально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сравнивать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пространственные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величины.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композиционного</w:t>
            </w:r>
          </w:p>
          <w:p w:rsidR="00D04C28" w:rsidRDefault="009E3CA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расположения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листе.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758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вертикальный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горизонтальный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формат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 выполнения соответствующих задач рисунка.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596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поставленную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92" w:right="317" w:hanging="7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опрос</w:t>
            </w:r>
          </w:p>
        </w:tc>
      </w:tr>
      <w:tr w:rsidR="00D04C28">
        <w:trPr>
          <w:trHeight w:val="1271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right="106" w:firstLine="707"/>
              <w:rPr>
                <w:sz w:val="24"/>
              </w:rPr>
            </w:pPr>
            <w:r>
              <w:rPr>
                <w:sz w:val="24"/>
              </w:rPr>
              <w:t>Обсуждать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товарищей с позиций соответствия их поставленной учебной задаче, с позиций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выраженного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(в</w:t>
            </w:r>
          </w:p>
          <w:p w:rsidR="00D04C28" w:rsidRDefault="009E3CA7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2"/>
                <w:sz w:val="24"/>
              </w:rPr>
              <w:t xml:space="preserve"> материала).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329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«Живопись».</w:t>
            </w:r>
          </w:p>
          <w:p w:rsidR="00D04C28" w:rsidRDefault="009E3CA7">
            <w:pPr>
              <w:pStyle w:val="TableParagraph"/>
              <w:spacing w:before="36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«гуашь»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828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8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цветах;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называть ассоциативные представления, которые рождает каждый цвет.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D04C28" w:rsidRDefault="009E3CA7">
            <w:pPr>
              <w:pStyle w:val="TableParagraph"/>
              <w:spacing w:line="270" w:lineRule="atLeast"/>
              <w:ind w:left="263" w:right="-4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 xml:space="preserve">работа </w:t>
            </w: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опрос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звучание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своё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мнение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ассоциаций.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экспериментирования,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смешения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2"/>
                <w:sz w:val="24"/>
              </w:rPr>
              <w:t xml:space="preserve"> цвета.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602"/>
              <w:rPr>
                <w:sz w:val="24"/>
              </w:rPr>
            </w:pPr>
            <w:r>
              <w:rPr>
                <w:sz w:val="24"/>
              </w:rPr>
              <w:t>Вести 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зрительных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впечатлений,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организованную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педагогом.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113" w:hanging="24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Творческая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320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«Скульптура».</w:t>
            </w:r>
          </w:p>
          <w:p w:rsidR="00D04C28" w:rsidRDefault="009E3CA7">
            <w:pPr>
              <w:pStyle w:val="TableParagraph"/>
              <w:spacing w:before="38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выразительных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</w:tbl>
    <w:p w:rsidR="00D04C28" w:rsidRDefault="00D04C28">
      <w:pPr>
        <w:rPr>
          <w:sz w:val="24"/>
        </w:rPr>
        <w:sectPr w:rsidR="00D04C28">
          <w:type w:val="continuous"/>
          <w:pgSz w:w="11910" w:h="16840"/>
          <w:pgMar w:top="480" w:right="300" w:bottom="1056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образных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камни,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коряги,</w:t>
            </w:r>
            <w:r>
              <w:rPr>
                <w:spacing w:val="-2"/>
                <w:sz w:val="24"/>
              </w:rPr>
              <w:t xml:space="preserve"> формы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плодов).</w:t>
            </w:r>
          </w:p>
        </w:tc>
        <w:tc>
          <w:tcPr>
            <w:tcW w:w="1700" w:type="dxa"/>
          </w:tcPr>
          <w:p w:rsidR="00D04C28" w:rsidRDefault="00D04C28">
            <w:pPr>
              <w:pStyle w:val="TableParagraph"/>
              <w:ind w:left="0"/>
              <w:rPr>
                <w:sz w:val="24"/>
              </w:rPr>
            </w:pPr>
          </w:p>
        </w:tc>
      </w:tr>
      <w:tr w:rsidR="00D04C28">
        <w:trPr>
          <w:trHeight w:val="636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лепки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пластилина,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приобретать</w:t>
            </w:r>
          </w:p>
          <w:p w:rsidR="00D04C28" w:rsidRDefault="009E3CA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объёмном</w:t>
            </w:r>
            <w:r>
              <w:rPr>
                <w:spacing w:val="-2"/>
                <w:sz w:val="24"/>
              </w:rPr>
              <w:t xml:space="preserve"> изображении.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0" w:right="326"/>
              <w:jc w:val="center"/>
              <w:rPr>
                <w:sz w:val="24"/>
              </w:rPr>
            </w:pPr>
            <w:r>
              <w:rPr>
                <w:sz w:val="24"/>
              </w:rPr>
              <w:t>Овладевать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бумагопластики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создания</w:t>
            </w:r>
          </w:p>
          <w:p w:rsidR="00D04C28" w:rsidRDefault="009E3CA7">
            <w:pPr>
              <w:pStyle w:val="TableParagraph"/>
              <w:spacing w:before="41"/>
              <w:ind w:left="0" w:right="339"/>
              <w:jc w:val="center"/>
              <w:rPr>
                <w:sz w:val="24"/>
              </w:rPr>
            </w:pPr>
            <w:r>
              <w:rPr>
                <w:sz w:val="24"/>
              </w:rPr>
              <w:t>объёмных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надрезания,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закручивания.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58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«Декоративно-прикладное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искусство».</w:t>
            </w:r>
          </w:p>
          <w:p w:rsidR="00D04C28" w:rsidRDefault="009E3CA7">
            <w:pPr>
              <w:pStyle w:val="TableParagraph"/>
              <w:spacing w:before="36" w:line="276" w:lineRule="auto"/>
              <w:ind w:right="106" w:firstLine="707"/>
              <w:rPr>
                <w:sz w:val="24"/>
              </w:rPr>
            </w:pPr>
            <w:r>
              <w:rPr>
                <w:sz w:val="24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ассоциации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орнаментами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декоративно-прикладного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орнаментов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изобразительным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мотивам: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растительные,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анималистические.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Учиться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художественной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орнаментальной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декоративной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композиции</w:t>
            </w:r>
          </w:p>
          <w:p w:rsidR="00D04C28" w:rsidRDefault="009E3CA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(стилизованной: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декоративный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цветок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птица).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украшений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63" w:right="-44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Приобретать представления о глиняных игрушках отечественных народных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(дымковская,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каргопольская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игрушки или по выбору учителя с учётом местных промыслов) и опыт практической</w:t>
            </w:r>
          </w:p>
          <w:p w:rsidR="00D04C28" w:rsidRDefault="009E3CA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выбранного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промысла.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828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возрасту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оформления общего праздника.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spacing w:line="262" w:lineRule="exact"/>
              <w:ind w:left="263" w:right="-4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3153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«Архитектура».</w:t>
            </w:r>
          </w:p>
          <w:p w:rsidR="00D04C28" w:rsidRDefault="009E3CA7">
            <w:pPr>
              <w:pStyle w:val="TableParagraph"/>
              <w:spacing w:before="36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Рассматривать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окружающем мире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фотографиям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 урока);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характеризовать</w:t>
            </w:r>
          </w:p>
          <w:p w:rsidR="00D04C28" w:rsidRDefault="009E3CA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2"/>
                <w:sz w:val="24"/>
              </w:rPr>
              <w:t xml:space="preserve"> зданий.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ind w:left="34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складывания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объёмных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простых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827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right="5" w:firstLine="707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макетирования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(сказочный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город) в форме коллективной игровой деятельности.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spacing w:line="261" w:lineRule="exact"/>
              <w:ind w:left="34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конструктивной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предмета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строения.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2"/>
              <w:ind w:left="1862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«Восприятие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искусства».</w:t>
            </w:r>
          </w:p>
          <w:p w:rsidR="00D04C28" w:rsidRDefault="009E3CA7">
            <w:pPr>
              <w:pStyle w:val="TableParagraph"/>
              <w:spacing w:before="7" w:line="316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Приобретать умения рассматривать, анализировать детские рисунки с позиций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сюжета,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настроения,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(расположения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листе), цвета, а также соответствия учебной задаче, поставленной учителем.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ind w:left="34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Приобретать опыт эстетического наблюдения природы на основе эмоциональных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впечатлений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визуальной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3" w:lineRule="exact"/>
              <w:ind w:left="294" w:right="2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Экскурсия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Приобретать опыт художественного наблюдения предметной среды 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(установки).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37" w:lineRule="auto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ind w:left="34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</w:tbl>
    <w:p w:rsidR="00D04C28" w:rsidRDefault="00D04C28">
      <w:pPr>
        <w:rPr>
          <w:sz w:val="24"/>
        </w:rPr>
        <w:sectPr w:rsidR="00D04C28">
          <w:type w:val="continuous"/>
          <w:pgSz w:w="11910" w:h="16840"/>
          <w:pgMar w:top="540" w:right="300" w:bottom="1045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D04C28">
        <w:trPr>
          <w:trHeight w:val="827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right="106" w:firstLine="707"/>
              <w:rPr>
                <w:sz w:val="24"/>
              </w:rPr>
            </w:pPr>
            <w:r>
              <w:rPr>
                <w:sz w:val="24"/>
              </w:rPr>
              <w:lastRenderedPageBreak/>
              <w:t>Осваивать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аналитического наблюдения архитектурных построек.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spacing w:line="261" w:lineRule="exact"/>
              <w:ind w:left="263" w:right="-4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D04C28">
        <w:trPr>
          <w:trHeight w:val="190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right="106" w:firstLine="707"/>
              <w:rPr>
                <w:sz w:val="24"/>
              </w:rPr>
            </w:pPr>
            <w:r>
              <w:rPr>
                <w:sz w:val="24"/>
              </w:rPr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сказочным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сюжетом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(В.М. Васнецова и других художников по выбору учителя), а также произведений с ярко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выраженным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эмоциональным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настроением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натюрморты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В. </w:t>
            </w:r>
            <w:r>
              <w:rPr>
                <w:spacing w:val="-5"/>
                <w:sz w:val="24"/>
              </w:rPr>
              <w:t>Ван</w:t>
            </w:r>
          </w:p>
          <w:p w:rsidR="00D04C28" w:rsidRDefault="009E3CA7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Гога или 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Матисса).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детских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установкой.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3" w:lineRule="exact"/>
              <w:ind w:left="0" w:right="49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240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«Азбука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графики».</w:t>
            </w:r>
          </w:p>
          <w:p w:rsidR="00D04C28" w:rsidRDefault="009E3CA7">
            <w:pPr>
              <w:pStyle w:val="TableParagraph"/>
              <w:spacing w:before="4" w:line="320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фотографий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целенаправленного наблюдения природы.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ind w:left="34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95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фотографий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 целью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сделан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снимок,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композиция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кадре.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ind w:left="34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551"/>
        </w:trPr>
        <w:tc>
          <w:tcPr>
            <w:tcW w:w="9934" w:type="dxa"/>
            <w:gridSpan w:val="2"/>
            <w:shd w:val="clear" w:color="auto" w:fill="C5DFB3"/>
          </w:tcPr>
          <w:p w:rsidR="00D04C28" w:rsidRDefault="009E3CA7">
            <w:pPr>
              <w:pStyle w:val="TableParagraph"/>
              <w:spacing w:line="276" w:lineRule="exact"/>
              <w:ind w:left="2513" w:right="2551" w:firstLine="873"/>
              <w:rPr>
                <w:b/>
                <w:sz w:val="24"/>
              </w:rPr>
            </w:pPr>
            <w:r>
              <w:rPr>
                <w:b/>
                <w:sz w:val="24"/>
              </w:rPr>
              <w:t>Этап формирования: 2 класс Список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337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«Графика».</w:t>
            </w:r>
          </w:p>
          <w:p w:rsidR="00D04C28" w:rsidRDefault="009E3CA7">
            <w:pPr>
              <w:pStyle w:val="TableParagraph"/>
              <w:spacing w:before="36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новыми</w:t>
            </w:r>
            <w:r>
              <w:rPr>
                <w:spacing w:val="-2"/>
                <w:sz w:val="24"/>
              </w:rPr>
              <w:t xml:space="preserve"> графическими</w:t>
            </w:r>
          </w:p>
          <w:p w:rsidR="00D04C28" w:rsidRDefault="009E3CA7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художественными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материалами;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твёрдых, сухих, мягких и жидких графических материалов.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способу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линии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Овладевать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«ритм»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 изображения как необходимой композиционной основы выражения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содержания.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0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визуального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величин, приобретать умения соотносить пропорции в рисунках птиц и животных (с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зрительских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впечатлений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натуры,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объекта, расположение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располагать 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соблюдая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штриховки.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ind w:left="34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1588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1"/>
              <w:ind w:left="32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«Живопись».</w:t>
            </w:r>
          </w:p>
          <w:p w:rsidR="00D04C28" w:rsidRDefault="009E3CA7">
            <w:pPr>
              <w:pStyle w:val="TableParagraph"/>
              <w:spacing w:before="36" w:line="276" w:lineRule="auto"/>
              <w:ind w:right="214" w:firstLine="707"/>
              <w:jc w:val="both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красок,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пастозное плотное и прозрачное нанесение краски; осваивать разный характер мазков и движений кистью, навыки создания выразительной фактуры и кроющие</w:t>
            </w:r>
          </w:p>
          <w:p w:rsidR="00D04C28" w:rsidRDefault="009E3CA7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гуаши.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ind w:left="34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акварельной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прозрачной</w:t>
            </w:r>
            <w:r>
              <w:rPr>
                <w:spacing w:val="-2"/>
                <w:sz w:val="24"/>
              </w:rPr>
              <w:t xml:space="preserve"> краской.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получения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оттенков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3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тёмные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оттенки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осваивать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смешение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белой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тона).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тёплые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холодные;</w:t>
            </w:r>
            <w:r>
              <w:rPr>
                <w:spacing w:val="-2"/>
                <w:sz w:val="24"/>
              </w:rPr>
              <w:t xml:space="preserve"> различать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тёплые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оттенки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</w:tbl>
    <w:p w:rsidR="00D04C28" w:rsidRDefault="00D04C28">
      <w:pPr>
        <w:rPr>
          <w:sz w:val="24"/>
        </w:rPr>
        <w:sectPr w:rsidR="00D04C28">
          <w:type w:val="continuous"/>
          <w:pgSz w:w="11910" w:h="16840"/>
          <w:pgMar w:top="540" w:right="300" w:bottom="1110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lastRenderedPageBreak/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звонкий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яркий,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радостный;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мягкий, «глухой»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мрачный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пейзажей,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состояния</w:t>
            </w:r>
          </w:p>
          <w:p w:rsidR="00D04C28" w:rsidRDefault="009E3CA7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погоды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туман,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грозу)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звучания цвета, приобретать опыт передачи разного цветового состояния моря.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ind w:left="34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19"/>
              <w:rPr>
                <w:sz w:val="24"/>
              </w:rPr>
            </w:pPr>
            <w:r>
              <w:rPr>
                <w:sz w:val="24"/>
              </w:rPr>
              <w:t>Уметь выразить в изображении сказочных персонажей их характер (герои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грозные);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обсуждать,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объяснять,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какими художественными средствами удалось показать характер сказочных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персонажей.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222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320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«Скульптура».</w:t>
            </w:r>
          </w:p>
          <w:p w:rsidR="00D04C28" w:rsidRDefault="009E3CA7">
            <w:pPr>
              <w:pStyle w:val="TableParagraph"/>
              <w:spacing w:before="38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Познакомиться с традиционными игрушками одного из народных художественных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промыслов;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лепки игрушки в традициях выбранного промысла; выполнить в технике лепки фигурку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зверя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выбранного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</w:p>
          <w:p w:rsidR="00D04C28" w:rsidRDefault="009E3CA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выбору: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филимоновская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абашевская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каргопольская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дымковская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промыслов).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263" w:right="-44" w:hanging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 xml:space="preserve">Практическая работа </w:t>
            </w: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опрос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скульптурного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осмотре</w:t>
            </w:r>
          </w:p>
          <w:p w:rsidR="00D04C28" w:rsidRDefault="009E3CA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сторон.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34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лепки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пластилина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 цельной лепной формы и разного характера движения этой формы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(изображения</w:t>
            </w:r>
            <w:r>
              <w:rPr>
                <w:spacing w:val="-2"/>
                <w:sz w:val="24"/>
              </w:rPr>
              <w:t xml:space="preserve"> зверушки).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ind w:left="34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«Декоративно-прикладное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искусство».</w:t>
            </w:r>
          </w:p>
          <w:p w:rsidR="00D04C28" w:rsidRDefault="009E3CA7">
            <w:pPr>
              <w:pStyle w:val="TableParagraph"/>
              <w:spacing w:before="7" w:line="316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Рассматривать,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эстетически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разнообразие форм в природе, воспринимаемых как узоры.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орнамента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кружева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вышивки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природных </w:t>
            </w:r>
            <w:r>
              <w:rPr>
                <w:spacing w:val="-2"/>
                <w:sz w:val="24"/>
              </w:rPr>
              <w:t>мотивов.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8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орнаментального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глиняных зверушек, созданных по мотивам народного художественного промысла (по</w:t>
            </w:r>
          </w:p>
          <w:p w:rsidR="00D04C28" w:rsidRDefault="009E3CA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выбору: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филимоновская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абашевская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каргопольская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дымковская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  <w:p w:rsidR="00D04C28" w:rsidRDefault="009E3CA7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промыслов).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подручных</w:t>
            </w:r>
          </w:p>
          <w:p w:rsidR="00D04C28" w:rsidRDefault="009E3CA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нехудожественных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поделки.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90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Рассматривать,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 примерах иллюстраций к народным сказкам лучших художников- иллюстраторов (например, И.Я. </w:t>
            </w:r>
            <w:proofErr w:type="spellStart"/>
            <w:r>
              <w:rPr>
                <w:sz w:val="24"/>
              </w:rPr>
              <w:t>Билибина</w:t>
            </w:r>
            <w:proofErr w:type="spellEnd"/>
            <w:r>
              <w:rPr>
                <w:sz w:val="24"/>
              </w:rPr>
              <w:t>), когда украшения не только</w:t>
            </w:r>
          </w:p>
          <w:p w:rsidR="00D04C28" w:rsidRDefault="009E3CA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соответствуют народным традициям, но и выражают характер персонажа; учиться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нём,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красоте.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красками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украшений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народных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былинных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персонажей.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Сравнивать,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узоры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капли, снежинки, паутинки, роса на листьях, серёжки во время цветения деревьев) – с рукотворными произведениями декоративного искусства (кружево, шитьё,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ювелирные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1"/>
              <w:ind w:left="3153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«Архитектура».</w:t>
            </w:r>
          </w:p>
          <w:p w:rsidR="00D04C28" w:rsidRDefault="009E3CA7">
            <w:pPr>
              <w:pStyle w:val="TableParagraph"/>
              <w:spacing w:before="7" w:line="316" w:lineRule="exact"/>
              <w:ind w:right="106"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объёмных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объёмного декорирования предметов из бумаги.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</w:tbl>
    <w:p w:rsidR="00D04C28" w:rsidRDefault="00D04C28">
      <w:pPr>
        <w:rPr>
          <w:sz w:val="24"/>
        </w:rPr>
        <w:sectPr w:rsidR="00D04C28">
          <w:type w:val="continuous"/>
          <w:pgSz w:w="11910" w:h="16840"/>
          <w:pgMar w:top="540" w:right="300" w:bottom="825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D04C28">
        <w:trPr>
          <w:trHeight w:val="827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lastRenderedPageBreak/>
              <w:t>Участвовать в коллективной работе по построению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бумаги пространственного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макета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Комплексная творческая</w:t>
            </w:r>
          </w:p>
          <w:p w:rsidR="00D04C28" w:rsidRDefault="009E3CA7">
            <w:pPr>
              <w:pStyle w:val="TableParagraph"/>
              <w:spacing w:line="261" w:lineRule="exact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Рассматривать,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строений</w:t>
            </w:r>
          </w:p>
          <w:p w:rsidR="00D04C28" w:rsidRDefault="009E3CA7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(по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фотографиям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указывая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 пропорциональные соотношения.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эмоционального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воздействия.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firstLine="659"/>
              <w:rPr>
                <w:sz w:val="24"/>
              </w:rPr>
            </w:pPr>
            <w:r>
              <w:rPr>
                <w:sz w:val="24"/>
              </w:rPr>
              <w:t>Рассматривать,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жилищ,</w:t>
            </w:r>
          </w:p>
          <w:p w:rsidR="00D04C28" w:rsidRDefault="009E3CA7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домиков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детской книги, развивая фантазию и внимание к архитектурным постройкам.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827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8" w:lineRule="auto"/>
              <w:ind w:right="106" w:firstLine="707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своему характеру героев литературных и народных сказок.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D04C28" w:rsidRDefault="009E3CA7">
            <w:pPr>
              <w:pStyle w:val="TableParagraph"/>
              <w:spacing w:line="270" w:lineRule="atLeast"/>
              <w:ind w:left="263" w:right="-4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 xml:space="preserve">работа </w:t>
            </w: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опрос</w:t>
            </w:r>
          </w:p>
        </w:tc>
      </w:tr>
      <w:tr w:rsidR="00D04C28">
        <w:trPr>
          <w:trHeight w:val="1588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1"/>
              <w:ind w:left="18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«Восприятие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искусства».</w:t>
            </w:r>
          </w:p>
          <w:p w:rsidR="00D04C28" w:rsidRDefault="009E3CA7">
            <w:pPr>
              <w:pStyle w:val="TableParagraph"/>
              <w:spacing w:before="37"/>
              <w:ind w:left="710"/>
              <w:jc w:val="both"/>
              <w:rPr>
                <w:sz w:val="24"/>
              </w:rPr>
            </w:pPr>
            <w:r>
              <w:rPr>
                <w:sz w:val="24"/>
              </w:rPr>
              <w:t>Обсуждать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точки</w:t>
            </w:r>
          </w:p>
          <w:p w:rsidR="00D04C28" w:rsidRDefault="009E3CA7">
            <w:pPr>
              <w:pStyle w:val="TableParagraph"/>
              <w:spacing w:before="6" w:line="310" w:lineRule="atLeast"/>
              <w:ind w:right="15"/>
              <w:jc w:val="both"/>
              <w:rPr>
                <w:sz w:val="24"/>
              </w:rPr>
            </w:pPr>
            <w:r>
              <w:rPr>
                <w:sz w:val="24"/>
              </w:rPr>
              <w:t>зрения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настроения,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листе,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ответа на поставленную учебную задачу.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37" w:lineRule="auto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явлений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природы,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таком</w:t>
            </w:r>
            <w:r>
              <w:rPr>
                <w:spacing w:val="-2"/>
                <w:sz w:val="24"/>
              </w:rPr>
              <w:t xml:space="preserve"> наблюдении.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right="106" w:firstLine="707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художественного анализа произведений декоративного искусства и их орнаментальной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кружево,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шитьё,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ткани,</w:t>
            </w:r>
          </w:p>
          <w:p w:rsidR="00D04C28" w:rsidRDefault="009E3CA7">
            <w:pPr>
              <w:pStyle w:val="TableParagraph"/>
              <w:spacing w:before="37"/>
              <w:rPr>
                <w:sz w:val="24"/>
              </w:rPr>
            </w:pPr>
            <w:r>
              <w:rPr>
                <w:spacing w:val="-2"/>
                <w:sz w:val="24"/>
              </w:rPr>
              <w:t>чеканка).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588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восприятия,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отечественных художников-пейзажистов (И.И. Левитана, И.И. Шишкина,</w:t>
            </w:r>
          </w:p>
          <w:p w:rsidR="00D04C28" w:rsidRDefault="009E3CA7">
            <w:pPr>
              <w:pStyle w:val="TableParagraph"/>
              <w:spacing w:line="276" w:lineRule="auto"/>
              <w:ind w:right="236"/>
              <w:rPr>
                <w:sz w:val="24"/>
              </w:rPr>
            </w:pPr>
            <w:r>
              <w:rPr>
                <w:sz w:val="24"/>
              </w:rPr>
              <w:t>И.К. Айвазовского, Н.П. Крымова и других по выбору учителя), а также художников-анималистов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(В.В.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Ватагина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Е.И.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Чарушина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учителя).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3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восприятия,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произведений</w:t>
            </w:r>
          </w:p>
          <w:p w:rsidR="00D04C28" w:rsidRDefault="009E3CA7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живописи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западноевропейских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активным,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выражением настроения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Матисса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2"/>
                <w:sz w:val="24"/>
              </w:rPr>
              <w:t xml:space="preserve"> учителя).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0" w:right="49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художников И.И. Левитана, И.И. Шишкина, И.К. Айвазовского, В.М. Васнецова,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В.В.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Ватагина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Е.И.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Чарушина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0" w:right="49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950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240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«Азбука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графики».</w:t>
            </w:r>
          </w:p>
          <w:p w:rsidR="00D04C28" w:rsidRDefault="009E3CA7">
            <w:pPr>
              <w:pStyle w:val="TableParagraph"/>
              <w:spacing w:before="8" w:line="316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программе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 xml:space="preserve"> (или другом графическом редакторе).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45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Экскурсия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right="106" w:firstLine="707"/>
              <w:rPr>
                <w:sz w:val="24"/>
              </w:rPr>
            </w:pPr>
            <w:r>
              <w:rPr>
                <w:sz w:val="24"/>
              </w:rPr>
              <w:t>Осваивать приёмы трансформации и копирования геометрических фигур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орнаментов.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3" w:lineRule="exact"/>
              <w:ind w:left="45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Экскурсия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(например,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карандаш,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кисточка,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ластик,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заливка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простые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рисунки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кадра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фотографировании:</w:t>
            </w:r>
          </w:p>
          <w:p w:rsidR="00D04C28" w:rsidRDefault="009E3CA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расположение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кадре,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масштаб,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доминанта.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обсуждении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</w:tbl>
    <w:p w:rsidR="00D04C28" w:rsidRDefault="00D04C28">
      <w:pPr>
        <w:rPr>
          <w:sz w:val="24"/>
        </w:rPr>
        <w:sectPr w:rsidR="00D04C28">
          <w:type w:val="continuous"/>
          <w:pgSz w:w="11910" w:h="16840"/>
          <w:pgMar w:top="540" w:right="300" w:bottom="1319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D04C28">
        <w:trPr>
          <w:trHeight w:val="316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композиционного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кадра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фотографии.</w:t>
            </w:r>
          </w:p>
        </w:tc>
        <w:tc>
          <w:tcPr>
            <w:tcW w:w="1700" w:type="dxa"/>
          </w:tcPr>
          <w:p w:rsidR="00D04C28" w:rsidRDefault="00D04C28">
            <w:pPr>
              <w:pStyle w:val="TableParagraph"/>
              <w:ind w:left="0"/>
              <w:rPr>
                <w:sz w:val="24"/>
              </w:rPr>
            </w:pPr>
          </w:p>
        </w:tc>
      </w:tr>
      <w:tr w:rsidR="00D04C28">
        <w:trPr>
          <w:trHeight w:val="551"/>
        </w:trPr>
        <w:tc>
          <w:tcPr>
            <w:tcW w:w="9934" w:type="dxa"/>
            <w:gridSpan w:val="2"/>
            <w:shd w:val="clear" w:color="auto" w:fill="C5DFB3"/>
          </w:tcPr>
          <w:p w:rsidR="00D04C28" w:rsidRDefault="009E3CA7">
            <w:pPr>
              <w:pStyle w:val="TableParagraph"/>
              <w:spacing w:line="275" w:lineRule="exact"/>
              <w:ind w:left="709" w:right="7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D04C28" w:rsidRDefault="009E3CA7">
            <w:pPr>
              <w:pStyle w:val="TableParagraph"/>
              <w:spacing w:line="257" w:lineRule="exact"/>
              <w:ind w:left="709" w:right="4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337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«Графика».</w:t>
            </w:r>
          </w:p>
          <w:p w:rsidR="00D04C28" w:rsidRDefault="009E3CA7">
            <w:pPr>
              <w:pStyle w:val="TableParagraph"/>
              <w:spacing w:before="9" w:line="316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книги,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 дизайне книги, многообразии форм детских книг, о работе художников- </w:t>
            </w:r>
            <w:r>
              <w:rPr>
                <w:spacing w:val="-2"/>
                <w:sz w:val="24"/>
              </w:rPr>
              <w:t>иллюстраторов.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ind w:left="34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иллюстраций,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</w:p>
          <w:p w:rsidR="00D04C28" w:rsidRDefault="009E3CA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развороте.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шрифта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(изобразительных)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возможностях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надписи,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шрифтовой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композицией.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6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поздравительную</w:t>
            </w:r>
          </w:p>
          <w:p w:rsidR="00D04C28" w:rsidRDefault="009E3CA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открытку,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совмещая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шрифт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изображение.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плакатами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афишами.</w:t>
            </w:r>
            <w:r>
              <w:rPr>
                <w:spacing w:val="-2"/>
                <w:sz w:val="24"/>
              </w:rPr>
              <w:t xml:space="preserve"> Выполнять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творческую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композицию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афиши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выбранному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спектаклю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фильму.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расположение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частей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лица.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551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портрета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(лица)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D04C28" w:rsidRDefault="009E3CA7">
            <w:pPr>
              <w:pStyle w:val="TableParagraph"/>
              <w:spacing w:line="261" w:lineRule="exact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характером</w:t>
            </w:r>
          </w:p>
          <w:p w:rsidR="00D04C28" w:rsidRDefault="009E3CA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карнавала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спектакля).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329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«Живопись».</w:t>
            </w:r>
          </w:p>
          <w:p w:rsidR="00D04C28" w:rsidRDefault="009E3CA7">
            <w:pPr>
              <w:pStyle w:val="TableParagraph"/>
              <w:spacing w:before="7" w:line="316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живописной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(натюрморта)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наблюдению натуры или по представлению.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Рассматривать,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эстетически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композицию, эмоциональное настроение в натюрмортах известных отечественных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художников.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263" w:right="-44" w:hanging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 xml:space="preserve">Практическая работа </w:t>
            </w: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опрос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живописной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натюрморта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ярко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настроением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«натюрморта-</w:t>
            </w:r>
            <w:r>
              <w:rPr>
                <w:spacing w:val="-2"/>
                <w:sz w:val="24"/>
              </w:rPr>
              <w:t>автопортрета».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  <w:p w:rsidR="00D04C28" w:rsidRDefault="009E3CA7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представлению.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551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пейзаж,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D04C28" w:rsidRDefault="009E3CA7">
            <w:pPr>
              <w:pStyle w:val="TableParagraph"/>
              <w:spacing w:line="261" w:lineRule="exact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D04C28">
        <w:trPr>
          <w:trHeight w:val="551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театре.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D04C28" w:rsidRDefault="009E3CA7">
            <w:pPr>
              <w:pStyle w:val="TableParagraph"/>
              <w:spacing w:line="261" w:lineRule="exact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D04C28">
        <w:trPr>
          <w:trHeight w:val="636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1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красками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занавеса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выбранному</w:t>
            </w:r>
          </w:p>
          <w:p w:rsidR="00D04C28" w:rsidRDefault="009E3CA7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2"/>
                <w:sz w:val="24"/>
              </w:rPr>
              <w:t>сюжету.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551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Познакомиться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праздников.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D04C28" w:rsidRDefault="009E3CA7">
            <w:pPr>
              <w:pStyle w:val="TableParagraph"/>
              <w:spacing w:line="261" w:lineRule="exact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«Праздник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городе»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наблюдений,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представлению.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565" w:right="-44" w:hanging="404"/>
              <w:rPr>
                <w:sz w:val="24"/>
              </w:rPr>
            </w:pPr>
            <w:proofErr w:type="spellStart"/>
            <w:r>
              <w:rPr>
                <w:color w:val="FF0000"/>
                <w:spacing w:val="-2"/>
                <w:sz w:val="24"/>
              </w:rPr>
              <w:t>Самостоятельн</w:t>
            </w:r>
            <w:proofErr w:type="spellEnd"/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я работа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320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«Скульптура».</w:t>
            </w:r>
          </w:p>
          <w:p w:rsidR="00D04C28" w:rsidRDefault="009E3CA7">
            <w:pPr>
              <w:pStyle w:val="TableParagraph"/>
              <w:spacing w:before="7" w:line="316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Приобрести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лепка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 основе сюжета известной сказки (или создание этого персонажа в технике </w:t>
            </w:r>
            <w:proofErr w:type="spellStart"/>
            <w:r>
              <w:rPr>
                <w:sz w:val="24"/>
              </w:rPr>
              <w:t>бумагопластики</w:t>
            </w:r>
            <w:proofErr w:type="spellEnd"/>
            <w:r>
              <w:rPr>
                <w:sz w:val="24"/>
              </w:rPr>
              <w:t>, по выбору учителя).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316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Учиться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игрушку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нехудожественного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82" w:right="-1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</w:tc>
      </w:tr>
    </w:tbl>
    <w:p w:rsidR="00D04C28" w:rsidRDefault="00D04C28">
      <w:pPr>
        <w:spacing w:line="270" w:lineRule="exact"/>
        <w:rPr>
          <w:sz w:val="24"/>
        </w:rPr>
        <w:sectPr w:rsidR="00D04C28">
          <w:type w:val="continuous"/>
          <w:pgSz w:w="11910" w:h="16840"/>
          <w:pgMar w:top="540" w:right="300" w:bottom="952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материала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«одушевления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образа».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D04C28">
        <w:trPr>
          <w:trHeight w:val="636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скульптуры: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скульптурные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памятники,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парковая</w:t>
            </w:r>
          </w:p>
          <w:p w:rsidR="00D04C28" w:rsidRDefault="009E3CA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скульптура,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(виды</w:t>
            </w:r>
            <w:r>
              <w:rPr>
                <w:spacing w:val="-2"/>
                <w:sz w:val="24"/>
              </w:rPr>
              <w:t xml:space="preserve"> рельефа).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551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лепки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скульптуры.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D04C28" w:rsidRDefault="009E3CA7">
            <w:pPr>
              <w:pStyle w:val="TableParagraph"/>
              <w:spacing w:line="261" w:lineRule="exact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«Декоративно-прикладное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искусство».</w:t>
            </w:r>
          </w:p>
          <w:p w:rsidR="00D04C28" w:rsidRDefault="009E3CA7">
            <w:pPr>
              <w:pStyle w:val="TableParagraph"/>
              <w:spacing w:before="9" w:line="316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глиняной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деревянной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посуды: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народные художественные промыслы Гжель и Хохлома.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Знакомиться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орнаментов,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украшающих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посуду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Гжели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Хохломы;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кистевые</w:t>
            </w:r>
            <w:r>
              <w:rPr>
                <w:spacing w:val="-2"/>
                <w:sz w:val="24"/>
              </w:rPr>
              <w:t xml:space="preserve"> приёмы,</w:t>
            </w:r>
          </w:p>
          <w:p w:rsidR="00D04C28" w:rsidRDefault="009E3CA7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свойственные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промыслам;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эскизы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орнаментов,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украшающих посуду (по мотивам выбранного художественного промысла).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  <w:p w:rsidR="00D04C28" w:rsidRDefault="009E3CA7">
            <w:pPr>
              <w:pStyle w:val="TableParagraph"/>
              <w:ind w:left="294" w:right="2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Экскурсия</w:t>
            </w:r>
          </w:p>
        </w:tc>
      </w:tr>
      <w:tr w:rsidR="00D04C28">
        <w:trPr>
          <w:trHeight w:val="95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сетчатых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орнаментов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04C28" w:rsidRDefault="009E3CA7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росписи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стен,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рассуждать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зрительного материала о видах симметрии в сетчатом орнаменте.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орнаментов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штампов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трафаретов.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Получить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орнамента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качестве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эскиза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платка).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3153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«Архитектура».</w:t>
            </w:r>
          </w:p>
          <w:p w:rsidR="00D04C28" w:rsidRDefault="009E3CA7">
            <w:pPr>
              <w:pStyle w:val="TableParagraph"/>
              <w:spacing w:before="9" w:line="316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Выполнить зарисовки или творческие рисунки по памяти и по представлению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архитектурных достопримечательностей своего города.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6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коллективной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макета.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аппликаций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бумаги эскизы разнообразных малых архитектурных форм, наполняющих городское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пространство.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Придумать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нарисовать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бумагопластики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транспортное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средство.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0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рисунок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села</w:t>
            </w:r>
            <w:proofErr w:type="gramEnd"/>
            <w:r>
              <w:rPr>
                <w:sz w:val="24"/>
              </w:rPr>
              <w:t xml:space="preserve">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коллажа).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113" w:hanging="24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Творческая работа</w:t>
            </w:r>
          </w:p>
        </w:tc>
      </w:tr>
      <w:tr w:rsidR="00D04C28">
        <w:trPr>
          <w:trHeight w:val="1588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1"/>
              <w:ind w:left="18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«Восприятие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искусства».</w:t>
            </w:r>
          </w:p>
          <w:p w:rsidR="00D04C28" w:rsidRDefault="009E3CA7">
            <w:pPr>
              <w:pStyle w:val="TableParagraph"/>
              <w:spacing w:before="36" w:line="276" w:lineRule="auto"/>
              <w:ind w:right="21" w:firstLine="707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обсуждать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художника,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эстетически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иллюстрациям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художников детских книг, получая различную визуально-образную информацию; знать</w:t>
            </w:r>
          </w:p>
          <w:p w:rsidR="00D04C28" w:rsidRDefault="009E3CA7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2221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Рассматривать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архитектурные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Санкт-Петербурга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жителей регионов на основе фотографий, телепередач и виртуальных путешествий),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увиденные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памятники.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 Анализ</w:t>
            </w:r>
          </w:p>
        </w:tc>
      </w:tr>
      <w:tr w:rsidR="00D04C28">
        <w:trPr>
          <w:trHeight w:val="316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искусств: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63" w:right="-44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D04C28" w:rsidRDefault="00D04C28">
      <w:pPr>
        <w:spacing w:line="270" w:lineRule="exact"/>
        <w:jc w:val="center"/>
        <w:rPr>
          <w:sz w:val="24"/>
        </w:rPr>
        <w:sectPr w:rsidR="00D04C28">
          <w:type w:val="continuous"/>
          <w:pgSz w:w="11910" w:h="16840"/>
          <w:pgMar w:top="540" w:right="300" w:bottom="824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изобразительных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скульптуры;</w:t>
            </w:r>
          </w:p>
          <w:p w:rsidR="00D04C28" w:rsidRDefault="009E3CA7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архитектуры,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также деятельности художника в кино, в театре, на празднике.</w:t>
            </w:r>
          </w:p>
        </w:tc>
        <w:tc>
          <w:tcPr>
            <w:tcW w:w="1700" w:type="dxa"/>
          </w:tcPr>
          <w:p w:rsidR="00D04C28" w:rsidRDefault="00D04C28">
            <w:pPr>
              <w:pStyle w:val="TableParagraph"/>
              <w:ind w:left="0"/>
              <w:rPr>
                <w:sz w:val="24"/>
              </w:rPr>
            </w:pP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1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скульптуры,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определяемые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изображения.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1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D04C28">
        <w:trPr>
          <w:trHeight w:val="222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right="184" w:firstLine="707"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об именах крупнейших отечественных художников-пейзажистов: И.И. Шишкина, И.И. Левитана, А.К. </w:t>
            </w:r>
            <w:proofErr w:type="spellStart"/>
            <w:r>
              <w:rPr>
                <w:sz w:val="24"/>
              </w:rPr>
              <w:t>Саврасова</w:t>
            </w:r>
            <w:proofErr w:type="spellEnd"/>
            <w:r>
              <w:rPr>
                <w:sz w:val="24"/>
              </w:rPr>
              <w:t>, В.Д.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Поленова,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Айвазовского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приобретать представления об их произведениях.</w:t>
            </w:r>
          </w:p>
          <w:p w:rsidR="00D04C28" w:rsidRDefault="009E3CA7">
            <w:pPr>
              <w:pStyle w:val="TableParagraph"/>
              <w:ind w:left="71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виртуальные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интерактивные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04C28" w:rsidRDefault="009E3CA7">
            <w:pPr>
              <w:pStyle w:val="TableParagraph"/>
              <w:spacing w:before="3" w:line="31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музеи,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квестах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обсуждении впечатлений от виртуальных путешествий.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Иметь представление об именах крупнейших отечественных портретистов: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Сурикова,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Репина,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приобретать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произведениях.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0" w:right="49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музеев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указывать,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находятся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чему посвящены их коллекции: Государственная Третьяковская галерея,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Эрмитаж,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музей,</w:t>
            </w:r>
          </w:p>
          <w:p w:rsidR="00D04C28" w:rsidRDefault="009E3CA7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изобразительных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Пушкина.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0" w:right="-15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Тестирование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замечательных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России,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коллекциях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музеев.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240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«Азбука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графики».</w:t>
            </w:r>
          </w:p>
          <w:p w:rsidR="00D04C28" w:rsidRDefault="009E3CA7">
            <w:pPr>
              <w:pStyle w:val="TableParagraph"/>
              <w:spacing w:before="7" w:line="316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 приёмы работы в графическом редакторе с линиями, геометрическими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фигурами,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рисования.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D04C28">
        <w:trPr>
          <w:trHeight w:val="1586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right="106" w:firstLine="7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получаемые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определённых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учебных тем, </w:t>
            </w:r>
            <w:proofErr w:type="gramStart"/>
            <w:r>
              <w:rPr>
                <w:sz w:val="24"/>
              </w:rPr>
              <w:t>например</w:t>
            </w:r>
            <w:proofErr w:type="gramEnd"/>
            <w:r>
              <w:rPr>
                <w:sz w:val="24"/>
              </w:rPr>
              <w:t>: исследования свойств ритма и построения ритмических</w:t>
            </w:r>
          </w:p>
          <w:p w:rsidR="00D04C28" w:rsidRDefault="009E3CA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композиций,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орнаментов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рисунка узора, простого повторения (раппорт), экспериментируя на свойствах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симметрии;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паттернов.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пропорции; осваивать с помощью графического редактора схематическое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мимики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шрифта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создании,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поздравительных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афиши.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3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фотографий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D04C28" w:rsidRDefault="009E3CA7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компьютерной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Picture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Manager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другой):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яркости, контраста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насыщенности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обрезка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поворот,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отражение.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виртуальные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отечественные</w:t>
            </w:r>
          </w:p>
          <w:p w:rsidR="00D04C28" w:rsidRDefault="009E3CA7">
            <w:pPr>
              <w:pStyle w:val="TableParagraph"/>
              <w:spacing w:before="6" w:line="310" w:lineRule="atLeast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знаменитые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зарубежные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художественные музеи на основе установок и </w:t>
            </w:r>
            <w:proofErr w:type="spellStart"/>
            <w:r>
              <w:rPr>
                <w:sz w:val="24"/>
              </w:rPr>
              <w:t>квестов</w:t>
            </w:r>
            <w:proofErr w:type="spellEnd"/>
            <w:r>
              <w:rPr>
                <w:sz w:val="24"/>
              </w:rPr>
              <w:t>, предложенных учителем.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551"/>
        </w:trPr>
        <w:tc>
          <w:tcPr>
            <w:tcW w:w="9934" w:type="dxa"/>
            <w:gridSpan w:val="2"/>
            <w:shd w:val="clear" w:color="auto" w:fill="C5DFB3"/>
          </w:tcPr>
          <w:p w:rsidR="00D04C28" w:rsidRDefault="009E3CA7">
            <w:pPr>
              <w:pStyle w:val="TableParagraph"/>
              <w:spacing w:line="275" w:lineRule="exact"/>
              <w:ind w:left="709" w:right="7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D04C28" w:rsidRDefault="009E3CA7">
            <w:pPr>
              <w:pStyle w:val="TableParagraph"/>
              <w:spacing w:line="257" w:lineRule="exact"/>
              <w:ind w:left="709" w:right="4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D04C28">
        <w:trPr>
          <w:trHeight w:val="1588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1"/>
              <w:ind w:left="337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«Графика».</w:t>
            </w:r>
          </w:p>
          <w:p w:rsidR="00D04C28" w:rsidRDefault="009E3CA7">
            <w:pPr>
              <w:pStyle w:val="TableParagraph"/>
              <w:spacing w:before="7" w:line="316" w:lineRule="exact"/>
              <w:ind w:right="106"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</w:tbl>
    <w:p w:rsidR="00D04C28" w:rsidRDefault="00D04C28">
      <w:pPr>
        <w:rPr>
          <w:sz w:val="24"/>
        </w:rPr>
        <w:sectPr w:rsidR="00D04C28">
          <w:type w:val="continuous"/>
          <w:pgSz w:w="11910" w:h="16840"/>
          <w:pgMar w:top="540" w:right="300" w:bottom="685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right="110" w:firstLine="70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Приобретать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изображении персонажей сказаний и легенд или просто представителей</w:t>
            </w:r>
          </w:p>
          <w:p w:rsidR="00D04C28" w:rsidRDefault="009E3CA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263" w:right="-44" w:hanging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 xml:space="preserve">Практическая работа </w:t>
            </w: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опрос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зарисовки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мировой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архитектуры.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271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1"/>
              <w:ind w:left="32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«Живопись».</w:t>
            </w:r>
          </w:p>
          <w:p w:rsidR="00D04C28" w:rsidRDefault="009E3CA7">
            <w:pPr>
              <w:pStyle w:val="TableParagraph"/>
              <w:spacing w:before="7" w:line="316" w:lineRule="exact"/>
              <w:ind w:right="247" w:firstLine="707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живописное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пейзажей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климатических зон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(пейзаж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пейзаж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пустынной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зоны, пейзаж,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среднерусской природы).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0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Передавать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красоте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человека, создавать образ женщины в русском народном костюме и образ мужчины в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народном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костюме.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портретов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женских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мужских,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портрета</w:t>
            </w:r>
          </w:p>
          <w:p w:rsidR="00D04C28" w:rsidRDefault="009E3CA7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пожилого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портрета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автопортрета,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портрета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персонажа (по представлению из выбранной культурной эпохи).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551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ребёнка).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D04C28" w:rsidRDefault="009E3CA7">
            <w:pPr>
              <w:pStyle w:val="TableParagraph"/>
              <w:spacing w:line="261" w:lineRule="exact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«Древнерусский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город».</w:t>
            </w:r>
          </w:p>
        </w:tc>
        <w:tc>
          <w:tcPr>
            <w:tcW w:w="1700" w:type="dxa"/>
          </w:tcPr>
          <w:p w:rsidR="00D04C28" w:rsidRDefault="00D04C28">
            <w:pPr>
              <w:pStyle w:val="TableParagraph"/>
              <w:ind w:left="0"/>
              <w:rPr>
                <w:sz w:val="24"/>
              </w:rPr>
            </w:pPr>
          </w:p>
        </w:tc>
      </w:tr>
      <w:tr w:rsidR="00D04C28">
        <w:trPr>
          <w:trHeight w:val="1586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созданию</w:t>
            </w:r>
          </w:p>
          <w:p w:rsidR="00D04C28" w:rsidRDefault="009E3CA7">
            <w:pPr>
              <w:pStyle w:val="TableParagraph"/>
              <w:spacing w:before="43" w:line="276" w:lineRule="auto"/>
              <w:rPr>
                <w:sz w:val="24"/>
              </w:rPr>
            </w:pPr>
            <w:r>
              <w:rPr>
                <w:sz w:val="24"/>
              </w:rPr>
              <w:t>композиционного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(аппликации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рисунков)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темы народных праздников (русского народного праздника и традиционных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праздников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обобщённый</w:t>
            </w:r>
            <w:r>
              <w:rPr>
                <w:spacing w:val="-2"/>
                <w:sz w:val="24"/>
              </w:rPr>
              <w:t xml:space="preserve"> образ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272" w:right="-29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Коллективная творческая</w:t>
            </w:r>
          </w:p>
          <w:p w:rsidR="00D04C28" w:rsidRDefault="009E3CA7">
            <w:pPr>
              <w:pStyle w:val="TableParagraph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D04C28">
        <w:trPr>
          <w:trHeight w:val="1588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1"/>
              <w:ind w:left="320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«Скульптура».</w:t>
            </w:r>
          </w:p>
          <w:p w:rsidR="00D04C28" w:rsidRDefault="009E3CA7">
            <w:pPr>
              <w:pStyle w:val="TableParagraph"/>
              <w:spacing w:before="36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Лепка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пластилина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выбранному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герою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коллективной разработке проекта макета мемориального комплекса (работа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выполняется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собранного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мемориальных</w:t>
            </w:r>
          </w:p>
          <w:p w:rsidR="00D04C28" w:rsidRDefault="009E3CA7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</w:rPr>
              <w:t>комплексах,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стране).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90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1890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«Декоративно-прикладное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искусство».</w:t>
            </w:r>
          </w:p>
          <w:p w:rsidR="00D04C28" w:rsidRDefault="009E3CA7">
            <w:pPr>
              <w:pStyle w:val="TableParagraph"/>
              <w:spacing w:before="36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Исследовать и создавать зарисовки особенностей, характерных для орнаментов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эпох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стилизованных мотивов), показать в рисунках традиции использования орнаментов в архитектуре, одежде, оформлении предметов быта у разных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народов,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эпохи.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27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Изучить и показать в практической творческой работе орнаменты, традиционные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деревянной резьбе и росписи по дереву, вышивке, декоре головных уборов, орнаментах,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быта).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костюма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мужчины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положением</w:t>
            </w:r>
          </w:p>
          <w:p w:rsidR="00D04C28" w:rsidRDefault="009E3CA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94" w:right="2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Экскурсия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Познакомиться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женским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костюмами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традициях </w:t>
            </w:r>
            <w:r>
              <w:rPr>
                <w:spacing w:val="-2"/>
                <w:sz w:val="24"/>
              </w:rPr>
              <w:t>разных</w:t>
            </w:r>
          </w:p>
          <w:p w:rsidR="00D04C28" w:rsidRDefault="009E3CA7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народов,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своеобразием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эпохи.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94" w:right="2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Экскурсия</w:t>
            </w:r>
          </w:p>
        </w:tc>
      </w:tr>
      <w:tr w:rsidR="00D04C28">
        <w:trPr>
          <w:trHeight w:val="318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3153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«Архитектура».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</w:tc>
      </w:tr>
    </w:tbl>
    <w:p w:rsidR="00D04C28" w:rsidRDefault="00D04C28">
      <w:pPr>
        <w:spacing w:line="270" w:lineRule="exact"/>
        <w:jc w:val="center"/>
        <w:rPr>
          <w:sz w:val="24"/>
        </w:rPr>
        <w:sectPr w:rsidR="00D04C28">
          <w:type w:val="continuous"/>
          <w:pgSz w:w="11910" w:h="16840"/>
          <w:pgMar w:top="540" w:right="300" w:bottom="1003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lastRenderedPageBreak/>
              <w:t>Получить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жилищ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разных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народов,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природой.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263" w:right="-44" w:firstLine="38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 xml:space="preserve">работа </w:t>
            </w: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опрос</w:t>
            </w:r>
          </w:p>
        </w:tc>
      </w:tr>
      <w:tr w:rsidR="00D04C28">
        <w:trPr>
          <w:trHeight w:val="190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Познакомиться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деревянного жилого дома – и надворных построек, строить из бумаги или изображать конструкцию избы, понимать и уметь объяснять тесную связь декора</w:t>
            </w:r>
          </w:p>
          <w:p w:rsidR="00D04C28" w:rsidRDefault="009E3CA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(украшений)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функциональным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деталей: единство красоты и пользы. Иметь представления о конструктивных особенностях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переносного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жилища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юрты.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63" w:right="-44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D04C28">
        <w:trPr>
          <w:trHeight w:val="2856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деревянного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зодчества. Иметь представления об устройстве и красоте древнерусского города, его архитектурном устройстве и жизни в нём людей. Иметь представление об</w:t>
            </w:r>
          </w:p>
          <w:p w:rsidR="00D04C28" w:rsidRDefault="009E3CA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древнегреческого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храма,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 изображать, иметь общее, целостное образное представление о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древнегреческой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Иметь представление об основных характерных чертах храмовых сооружений,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(романский)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европейских городах, буддийская пагода, мусульманская мечеть, уметь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63" w:right="-44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599"/>
              <w:rPr>
                <w:sz w:val="24"/>
              </w:rPr>
            </w:pPr>
            <w:r>
              <w:rPr>
                <w:sz w:val="24"/>
              </w:rPr>
              <w:t>Понимать и объяснять, в чём заключается значимость для современных людей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3" w:lineRule="exact"/>
              <w:ind w:left="263" w:right="-44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D04C28">
        <w:trPr>
          <w:trHeight w:val="1905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5" w:lineRule="exact"/>
              <w:ind w:left="1862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«Восприятие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искусства».</w:t>
            </w:r>
          </w:p>
          <w:p w:rsidR="00D04C28" w:rsidRDefault="009E3CA7">
            <w:pPr>
              <w:pStyle w:val="TableParagraph"/>
              <w:spacing w:before="38" w:line="276" w:lineRule="auto"/>
              <w:ind w:right="106" w:firstLine="707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традиций русской отечественной культуры (произведения В.М. Васнецова, А.М. Васнецова, Б.М. </w:t>
            </w:r>
            <w:proofErr w:type="spellStart"/>
            <w:r>
              <w:rPr>
                <w:sz w:val="24"/>
              </w:rPr>
              <w:t>Кустодиева</w:t>
            </w:r>
            <w:proofErr w:type="spellEnd"/>
            <w:r>
              <w:rPr>
                <w:sz w:val="24"/>
              </w:rPr>
              <w:t>, В.И. Сурикова, К.А. Коровина,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А.Г.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Венецианова,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А.П. Рябушкина,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И.Я.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Билибина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выбору</w:t>
            </w:r>
          </w:p>
          <w:p w:rsidR="00D04C28" w:rsidRDefault="009E3CA7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2"/>
                <w:sz w:val="24"/>
              </w:rPr>
              <w:t>учителя).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94" w:right="2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Экскурсия</w:t>
            </w:r>
          </w:p>
        </w:tc>
      </w:tr>
      <w:tr w:rsidR="00D04C28">
        <w:trPr>
          <w:trHeight w:val="2222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каменном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древнерусском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зодчестве (Московский Кремль, Новгородский детинец, Псковский </w:t>
            </w:r>
            <w:proofErr w:type="spellStart"/>
            <w:r>
              <w:rPr>
                <w:sz w:val="24"/>
              </w:rPr>
              <w:t>кром</w:t>
            </w:r>
            <w:proofErr w:type="spellEnd"/>
            <w:r>
              <w:rPr>
                <w:sz w:val="24"/>
              </w:rPr>
              <w:t>, Казанский кремль и другие с учётом местных архитектурных комплексов, в том числе</w:t>
            </w:r>
          </w:p>
          <w:p w:rsidR="00D04C28" w:rsidRDefault="009E3CA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монастырских),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памятниках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деревянного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зодчества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(архитектурный комплекс на острове Кижи).</w:t>
            </w:r>
          </w:p>
          <w:p w:rsidR="00D04C28" w:rsidRDefault="009E3CA7">
            <w:pPr>
              <w:pStyle w:val="TableParagraph"/>
              <w:spacing w:line="275" w:lineRule="exact"/>
              <w:ind w:left="710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Кремля,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Софийский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Великом</w:t>
            </w:r>
          </w:p>
          <w:p w:rsidR="00D04C28" w:rsidRDefault="009E3CA7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Новгороде,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Покрова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Нерли.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63" w:right="-44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Минину</w:t>
            </w:r>
            <w:r>
              <w:rPr>
                <w:spacing w:val="-10"/>
                <w:sz w:val="24"/>
              </w:rPr>
              <w:t xml:space="preserve"> и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Пожарскому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скульптора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И.П. </w:t>
            </w:r>
            <w:proofErr w:type="spellStart"/>
            <w:r>
              <w:rPr>
                <w:sz w:val="24"/>
              </w:rPr>
              <w:t>Мартоса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Москве.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Тестирование</w:t>
            </w:r>
          </w:p>
        </w:tc>
      </w:tr>
      <w:tr w:rsidR="00D04C28">
        <w:trPr>
          <w:trHeight w:val="2221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6" w:lineRule="auto"/>
              <w:ind w:right="571" w:firstLine="707"/>
              <w:jc w:val="both"/>
              <w:rPr>
                <w:sz w:val="24"/>
              </w:rPr>
            </w:pPr>
            <w:r>
              <w:rPr>
                <w:sz w:val="24"/>
              </w:rPr>
              <w:t>Различать основные памятники наиболее значимых мемориальных ансамблей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(мемориальные ансамбли: Могила Неизвестного Солдата в Москве; памятник-ансамбль</w:t>
            </w:r>
          </w:p>
          <w:p w:rsidR="00D04C28" w:rsidRDefault="009E3CA7">
            <w:pPr>
              <w:pStyle w:val="TableParagraph"/>
              <w:spacing w:line="276" w:lineRule="auto"/>
              <w:ind w:right="106"/>
              <w:rPr>
                <w:sz w:val="24"/>
              </w:rPr>
            </w:pPr>
            <w:r>
              <w:rPr>
                <w:sz w:val="24"/>
              </w:rPr>
              <w:t>«Героям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Сталинградской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битвы»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Мамаевом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кургане, «Воин-освободитель» в берлинском </w:t>
            </w:r>
            <w:proofErr w:type="spellStart"/>
            <w:r>
              <w:rPr>
                <w:sz w:val="24"/>
              </w:rPr>
              <w:t>Трептов</w:t>
            </w:r>
            <w:proofErr w:type="spellEnd"/>
            <w:r>
              <w:rPr>
                <w:sz w:val="24"/>
              </w:rPr>
              <w:t>-парке, Пискарёвский мемориал в Санкт-Петербурге и другие по выбору учителя), иметь представление о правилах поведения при</w:t>
            </w:r>
          </w:p>
          <w:p w:rsidR="00D04C28" w:rsidRDefault="009E3CA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посещении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мемориальных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памятников.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Тестирование</w:t>
            </w:r>
          </w:p>
        </w:tc>
      </w:tr>
      <w:tr w:rsidR="00D04C28">
        <w:trPr>
          <w:trHeight w:val="318"/>
        </w:trPr>
        <w:tc>
          <w:tcPr>
            <w:tcW w:w="8234" w:type="dxa"/>
          </w:tcPr>
          <w:p w:rsidR="00D04C28" w:rsidRDefault="009E3CA7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декоративных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</w:tc>
      </w:tr>
    </w:tbl>
    <w:p w:rsidR="00D04C28" w:rsidRDefault="00D04C28">
      <w:pPr>
        <w:spacing w:line="270" w:lineRule="exact"/>
        <w:jc w:val="center"/>
        <w:rPr>
          <w:sz w:val="24"/>
        </w:rPr>
        <w:sectPr w:rsidR="00D04C28">
          <w:type w:val="continuous"/>
          <w:pgSz w:w="11910" w:h="16840"/>
          <w:pgMar w:top="540" w:right="300" w:bottom="799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20"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изобразительных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Греции,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культурах Древнего мира, в том числе Древнего Востока, уметь обсуждать эти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произведения.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before="20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20" w:line="276" w:lineRule="auto"/>
              <w:ind w:right="106" w:firstLine="707"/>
              <w:rPr>
                <w:sz w:val="24"/>
              </w:rPr>
            </w:pPr>
            <w:r>
              <w:rPr>
                <w:sz w:val="24"/>
              </w:rPr>
              <w:t>Различать общий вид и представлять основные компоненты конструкции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(романских)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соборов,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особенностях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мусульманских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мечетей,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иметь</w:t>
            </w:r>
          </w:p>
          <w:p w:rsidR="00D04C28" w:rsidRDefault="009E3CA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своеобразии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буддийской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пагоды.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before="20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20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художников: Леонардо да Винчи, Рафаэля, Рембрандта, Пикассо и других (по выбору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учителя).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before="20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586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24"/>
              <w:ind w:left="240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«Азбука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графики».</w:t>
            </w:r>
          </w:p>
          <w:p w:rsidR="00D04C28" w:rsidRDefault="009E3CA7">
            <w:pPr>
              <w:pStyle w:val="TableParagraph"/>
              <w:spacing w:before="36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D04C28" w:rsidRDefault="009E3CA7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варьирования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программе </w:t>
            </w:r>
            <w:proofErr w:type="spellStart"/>
            <w:r>
              <w:rPr>
                <w:sz w:val="24"/>
              </w:rPr>
              <w:t>Paint</w:t>
            </w:r>
            <w:proofErr w:type="spellEnd"/>
            <w:r>
              <w:rPr>
                <w:sz w:val="24"/>
              </w:rPr>
              <w:t>: изображение линии горизонта и точки схода, перспективных сокращений,</w:t>
            </w:r>
          </w:p>
          <w:p w:rsidR="00D04C28" w:rsidRDefault="009E3CA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цветовых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изменений.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before="20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952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20"/>
              <w:ind w:left="710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инструментов</w:t>
            </w:r>
          </w:p>
          <w:p w:rsidR="00D04C28" w:rsidRDefault="009E3CA7">
            <w:pPr>
              <w:pStyle w:val="TableParagraph"/>
              <w:spacing w:line="320" w:lineRule="exact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крестьянского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деревянного дома (избы) и различные варианты его устройства.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before="20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20"/>
              <w:ind w:left="71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видами</w:t>
            </w:r>
          </w:p>
          <w:p w:rsidR="00D04C28" w:rsidRDefault="009E3CA7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деревянного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украшений.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before="20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271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22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юрты,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моделируя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графическом редакторе с помощью инструментов геометрических фигур, находить в поисковой системе разнообразные модели юрты, её украшения, внешний и</w:t>
            </w:r>
          </w:p>
          <w:p w:rsidR="00D04C28" w:rsidRDefault="009E3CA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внутренний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юрты.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before="22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20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инструментов геометрических фигур конструкции храмовых зданий разных культур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(каменный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православный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закомарами, 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сводами-нефами,</w:t>
            </w:r>
            <w:r>
              <w:rPr>
                <w:spacing w:val="-2"/>
                <w:sz w:val="24"/>
              </w:rPr>
              <w:t xml:space="preserve"> главой,</w:t>
            </w:r>
          </w:p>
          <w:p w:rsidR="00D04C28" w:rsidRDefault="009E3CA7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куполом,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пагода,</w:t>
            </w:r>
            <w:r>
              <w:rPr>
                <w:spacing w:val="-2"/>
                <w:sz w:val="24"/>
              </w:rPr>
              <w:t xml:space="preserve"> мечеть).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before="20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269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20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Построить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помощью геометрических фигур или на линейной основе; изобразить</w:t>
            </w:r>
          </w:p>
          <w:p w:rsidR="00D04C28" w:rsidRDefault="009E3CA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соответствующих</w:t>
            </w:r>
          </w:p>
          <w:p w:rsidR="00D04C28" w:rsidRDefault="009E3CA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анимацию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схематического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человека).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before="20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3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20"/>
              <w:ind w:left="710"/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анимацию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повторяющегося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04C28" w:rsidRDefault="009E3CA7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виртуальном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GIF-</w:t>
            </w:r>
            <w:r>
              <w:rPr>
                <w:spacing w:val="-2"/>
                <w:sz w:val="24"/>
              </w:rPr>
              <w:t>анимации.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before="20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1589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22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 xml:space="preserve">Освоить и проводить компьютерные презентации в программе </w:t>
            </w:r>
            <w:proofErr w:type="spellStart"/>
            <w:r>
              <w:rPr>
                <w:sz w:val="24"/>
              </w:rPr>
              <w:t>PowerPoint</w:t>
            </w:r>
            <w:proofErr w:type="spellEnd"/>
            <w:r>
              <w:rPr>
                <w:sz w:val="24"/>
              </w:rPr>
              <w:t xml:space="preserve"> по темам изучаемого материала, собирая в поисковых системах нужный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фотографий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фотографий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своих рисунков, выполнять шрифтовые надписи наиболее важных определений,</w:t>
            </w:r>
          </w:p>
          <w:p w:rsidR="00D04C28" w:rsidRDefault="009E3CA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названий,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положений,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знать.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before="22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D04C28">
        <w:trPr>
          <w:trHeight w:val="635"/>
        </w:trPr>
        <w:tc>
          <w:tcPr>
            <w:tcW w:w="8234" w:type="dxa"/>
          </w:tcPr>
          <w:p w:rsidR="00D04C28" w:rsidRDefault="009E3CA7">
            <w:pPr>
              <w:pStyle w:val="TableParagraph"/>
              <w:spacing w:before="20"/>
              <w:ind w:left="710"/>
              <w:rPr>
                <w:sz w:val="24"/>
              </w:rPr>
            </w:pPr>
            <w:r>
              <w:rPr>
                <w:sz w:val="24"/>
              </w:rPr>
              <w:t>Совершать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виртуальные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художественным</w:t>
            </w:r>
          </w:p>
          <w:p w:rsidR="00D04C28" w:rsidRDefault="009E3CA7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музеям</w:t>
            </w:r>
            <w:r>
              <w:rPr>
                <w:spacing w:val="-4"/>
                <w:sz w:val="24"/>
              </w:rPr>
              <w:t xml:space="preserve"> мира.</w:t>
            </w:r>
          </w:p>
        </w:tc>
        <w:tc>
          <w:tcPr>
            <w:tcW w:w="1700" w:type="dxa"/>
          </w:tcPr>
          <w:p w:rsidR="00D04C28" w:rsidRDefault="009E3CA7">
            <w:pPr>
              <w:pStyle w:val="TableParagraph"/>
              <w:spacing w:before="20"/>
              <w:ind w:left="294" w:right="2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Экскурсия</w:t>
            </w:r>
          </w:p>
        </w:tc>
      </w:tr>
    </w:tbl>
    <w:p w:rsidR="00D04C28" w:rsidRDefault="009E3CA7">
      <w:pPr>
        <w:pStyle w:val="a4"/>
        <w:numPr>
          <w:ilvl w:val="0"/>
          <w:numId w:val="2"/>
        </w:numPr>
        <w:tabs>
          <w:tab w:val="left" w:pos="1622"/>
        </w:tabs>
        <w:spacing w:before="0" w:line="630" w:lineRule="atLeast"/>
        <w:ind w:right="1244" w:firstLine="693"/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выставлению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промежуточную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аттестацию Оценка «5» </w:t>
      </w:r>
      <w:r>
        <w:rPr>
          <w:sz w:val="24"/>
        </w:rPr>
        <w:t>ставится если,</w:t>
      </w:r>
    </w:p>
    <w:p w:rsidR="00D04C28" w:rsidRDefault="009E3CA7">
      <w:pPr>
        <w:pStyle w:val="a4"/>
        <w:numPr>
          <w:ilvl w:val="0"/>
          <w:numId w:val="1"/>
        </w:numPr>
        <w:tabs>
          <w:tab w:val="left" w:pos="829"/>
        </w:tabs>
        <w:spacing w:before="0"/>
        <w:ind w:left="829" w:hanging="140"/>
        <w:rPr>
          <w:sz w:val="24"/>
        </w:rPr>
      </w:pPr>
      <w:r>
        <w:rPr>
          <w:sz w:val="24"/>
        </w:rPr>
        <w:t>учащийся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целью </w:t>
      </w:r>
      <w:r>
        <w:rPr>
          <w:spacing w:val="-2"/>
          <w:sz w:val="24"/>
        </w:rPr>
        <w:t>урока;</w:t>
      </w:r>
    </w:p>
    <w:p w:rsidR="00D04C28" w:rsidRDefault="00D04C28">
      <w:pPr>
        <w:rPr>
          <w:sz w:val="24"/>
        </w:rPr>
        <w:sectPr w:rsidR="00D04C28">
          <w:type w:val="continuous"/>
          <w:pgSz w:w="11910" w:h="16840"/>
          <w:pgMar w:top="540" w:right="300" w:bottom="280" w:left="1440" w:header="720" w:footer="720" w:gutter="0"/>
          <w:cols w:space="720"/>
        </w:sectPr>
      </w:pPr>
    </w:p>
    <w:p w:rsidR="00D04C28" w:rsidRDefault="009E3CA7">
      <w:pPr>
        <w:pStyle w:val="a4"/>
        <w:numPr>
          <w:ilvl w:val="0"/>
          <w:numId w:val="1"/>
        </w:numPr>
        <w:tabs>
          <w:tab w:val="left" w:pos="851"/>
        </w:tabs>
        <w:spacing w:before="64" w:line="276" w:lineRule="auto"/>
        <w:ind w:right="545" w:firstLine="427"/>
        <w:rPr>
          <w:sz w:val="24"/>
        </w:rPr>
      </w:pPr>
      <w:r>
        <w:rPr>
          <w:sz w:val="24"/>
        </w:rPr>
        <w:lastRenderedPageBreak/>
        <w:t xml:space="preserve">правильно излагает изученный материал и умеет применить полученные знания на </w:t>
      </w:r>
      <w:r>
        <w:rPr>
          <w:spacing w:val="-2"/>
          <w:sz w:val="24"/>
        </w:rPr>
        <w:t>практике;</w:t>
      </w:r>
    </w:p>
    <w:p w:rsidR="00D04C28" w:rsidRDefault="009E3CA7">
      <w:pPr>
        <w:pStyle w:val="a4"/>
        <w:numPr>
          <w:ilvl w:val="0"/>
          <w:numId w:val="1"/>
        </w:numPr>
        <w:tabs>
          <w:tab w:val="left" w:pos="839"/>
        </w:tabs>
        <w:spacing w:before="0" w:line="276" w:lineRule="auto"/>
        <w:ind w:right="556" w:firstLine="427"/>
        <w:rPr>
          <w:sz w:val="24"/>
        </w:rPr>
      </w:pPr>
      <w:r>
        <w:rPr>
          <w:sz w:val="24"/>
        </w:rPr>
        <w:t>верно решает композицию рисунка, т.е. гармонично согласовывает между собой все компоненты изображения;</w:t>
      </w:r>
    </w:p>
    <w:p w:rsidR="00D04C28" w:rsidRDefault="009E3CA7">
      <w:pPr>
        <w:pStyle w:val="a4"/>
        <w:numPr>
          <w:ilvl w:val="0"/>
          <w:numId w:val="1"/>
        </w:numPr>
        <w:tabs>
          <w:tab w:val="left" w:pos="829"/>
        </w:tabs>
        <w:spacing w:before="1"/>
        <w:ind w:left="829" w:hanging="140"/>
        <w:rPr>
          <w:sz w:val="24"/>
        </w:rPr>
      </w:pPr>
      <w:r>
        <w:rPr>
          <w:sz w:val="24"/>
        </w:rPr>
        <w:t>умеет</w:t>
      </w:r>
      <w:r>
        <w:rPr>
          <w:spacing w:val="-6"/>
          <w:sz w:val="24"/>
        </w:rPr>
        <w:t xml:space="preserve"> </w:t>
      </w:r>
      <w:r>
        <w:rPr>
          <w:sz w:val="24"/>
        </w:rPr>
        <w:t>подметить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характерное.</w:t>
      </w:r>
    </w:p>
    <w:p w:rsidR="00D04C28" w:rsidRDefault="009E3CA7">
      <w:pPr>
        <w:spacing w:before="41"/>
        <w:ind w:left="689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если,</w:t>
      </w:r>
    </w:p>
    <w:p w:rsidR="00D04C28" w:rsidRDefault="009E3CA7">
      <w:pPr>
        <w:pStyle w:val="a4"/>
        <w:numPr>
          <w:ilvl w:val="0"/>
          <w:numId w:val="1"/>
        </w:numPr>
        <w:tabs>
          <w:tab w:val="left" w:pos="896"/>
        </w:tabs>
        <w:spacing w:line="276" w:lineRule="auto"/>
        <w:ind w:right="548" w:firstLine="427"/>
        <w:rPr>
          <w:sz w:val="24"/>
        </w:rPr>
      </w:pPr>
      <w:r>
        <w:rPr>
          <w:sz w:val="24"/>
        </w:rPr>
        <w:t>учащийся</w:t>
      </w:r>
      <w:r>
        <w:rPr>
          <w:spacing w:val="40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40"/>
          <w:sz w:val="24"/>
        </w:rPr>
        <w:t xml:space="preserve"> </w:t>
      </w:r>
      <w:r>
        <w:rPr>
          <w:sz w:val="24"/>
        </w:rPr>
        <w:t>овладел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материалом,</w:t>
      </w:r>
      <w:r>
        <w:rPr>
          <w:spacing w:val="40"/>
          <w:sz w:val="24"/>
        </w:rPr>
        <w:t xml:space="preserve"> </w:t>
      </w:r>
      <w:r>
        <w:rPr>
          <w:sz w:val="24"/>
        </w:rPr>
        <w:t>но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40"/>
          <w:sz w:val="24"/>
        </w:rPr>
        <w:t xml:space="preserve"> </w:t>
      </w:r>
      <w:r>
        <w:rPr>
          <w:sz w:val="24"/>
        </w:rPr>
        <w:t>его допускает неточности второстепенного характера;</w:t>
      </w:r>
    </w:p>
    <w:p w:rsidR="00D04C28" w:rsidRDefault="009E3CA7">
      <w:pPr>
        <w:pStyle w:val="a4"/>
        <w:numPr>
          <w:ilvl w:val="0"/>
          <w:numId w:val="1"/>
        </w:numPr>
        <w:tabs>
          <w:tab w:val="left" w:pos="827"/>
        </w:tabs>
        <w:spacing w:before="1"/>
        <w:ind w:left="827" w:hanging="138"/>
        <w:rPr>
          <w:sz w:val="24"/>
        </w:rPr>
      </w:pPr>
      <w:r>
        <w:rPr>
          <w:sz w:val="24"/>
        </w:rPr>
        <w:t>гармонично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согласовывает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собой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изображения;</w:t>
      </w:r>
    </w:p>
    <w:p w:rsidR="00D04C28" w:rsidRDefault="009E3CA7">
      <w:pPr>
        <w:pStyle w:val="a4"/>
        <w:numPr>
          <w:ilvl w:val="0"/>
          <w:numId w:val="1"/>
        </w:numPr>
        <w:tabs>
          <w:tab w:val="left" w:pos="829"/>
        </w:tabs>
        <w:spacing w:line="276" w:lineRule="auto"/>
        <w:ind w:left="689" w:right="1985" w:firstLine="0"/>
        <w:rPr>
          <w:sz w:val="24"/>
        </w:rPr>
      </w:pPr>
      <w:r>
        <w:rPr>
          <w:sz w:val="24"/>
        </w:rPr>
        <w:t>умеет</w:t>
      </w:r>
      <w:r>
        <w:rPr>
          <w:spacing w:val="-4"/>
          <w:sz w:val="24"/>
        </w:rPr>
        <w:t xml:space="preserve"> </w:t>
      </w:r>
      <w:r>
        <w:rPr>
          <w:sz w:val="24"/>
        </w:rPr>
        <w:t>подметить,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совсем</w:t>
      </w:r>
      <w:r>
        <w:rPr>
          <w:spacing w:val="-5"/>
          <w:sz w:val="24"/>
        </w:rPr>
        <w:t xml:space="preserve"> </w:t>
      </w:r>
      <w:r>
        <w:rPr>
          <w:sz w:val="24"/>
        </w:rPr>
        <w:t>точно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передаёт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изображении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наиболее </w:t>
      </w:r>
      <w:r>
        <w:rPr>
          <w:spacing w:val="-2"/>
          <w:sz w:val="24"/>
        </w:rPr>
        <w:t>характерное.</w:t>
      </w:r>
    </w:p>
    <w:p w:rsidR="00D04C28" w:rsidRDefault="009E3CA7">
      <w:pPr>
        <w:spacing w:line="275" w:lineRule="exact"/>
        <w:ind w:left="689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если,</w:t>
      </w:r>
    </w:p>
    <w:p w:rsidR="00D04C28" w:rsidRDefault="009E3CA7">
      <w:pPr>
        <w:pStyle w:val="a4"/>
        <w:numPr>
          <w:ilvl w:val="0"/>
          <w:numId w:val="1"/>
        </w:numPr>
        <w:tabs>
          <w:tab w:val="left" w:pos="829"/>
        </w:tabs>
        <w:spacing w:before="43"/>
        <w:ind w:left="829" w:hanging="140"/>
        <w:rPr>
          <w:sz w:val="24"/>
        </w:rPr>
      </w:pPr>
      <w:r>
        <w:rPr>
          <w:sz w:val="24"/>
        </w:rPr>
        <w:t>учащийся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слабо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целью </w:t>
      </w:r>
      <w:r>
        <w:rPr>
          <w:spacing w:val="-2"/>
          <w:sz w:val="24"/>
        </w:rPr>
        <w:t>урока;</w:t>
      </w:r>
    </w:p>
    <w:p w:rsidR="00D04C28" w:rsidRDefault="009E3CA7">
      <w:pPr>
        <w:pStyle w:val="a4"/>
        <w:numPr>
          <w:ilvl w:val="0"/>
          <w:numId w:val="1"/>
        </w:numPr>
        <w:tabs>
          <w:tab w:val="left" w:pos="827"/>
        </w:tabs>
        <w:ind w:left="827" w:hanging="138"/>
        <w:rPr>
          <w:sz w:val="24"/>
        </w:rPr>
      </w:pPr>
      <w:r>
        <w:rPr>
          <w:sz w:val="24"/>
        </w:rPr>
        <w:t>допускает</w:t>
      </w:r>
      <w:r>
        <w:rPr>
          <w:spacing w:val="-7"/>
          <w:sz w:val="24"/>
        </w:rPr>
        <w:t xml:space="preserve"> </w:t>
      </w:r>
      <w:r>
        <w:rPr>
          <w:sz w:val="24"/>
        </w:rPr>
        <w:t>неточность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изложении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материала.</w:t>
      </w:r>
    </w:p>
    <w:p w:rsidR="00D04C28" w:rsidRDefault="009E3CA7">
      <w:pPr>
        <w:spacing w:before="41"/>
        <w:ind w:left="689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если,</w:t>
      </w:r>
    </w:p>
    <w:p w:rsidR="00D04C28" w:rsidRDefault="009E3CA7">
      <w:pPr>
        <w:pStyle w:val="a4"/>
        <w:numPr>
          <w:ilvl w:val="0"/>
          <w:numId w:val="1"/>
        </w:numPr>
        <w:tabs>
          <w:tab w:val="left" w:pos="829"/>
        </w:tabs>
        <w:ind w:left="829" w:hanging="140"/>
        <w:rPr>
          <w:sz w:val="24"/>
        </w:rPr>
      </w:pPr>
      <w:r>
        <w:rPr>
          <w:sz w:val="24"/>
        </w:rPr>
        <w:t>учащийся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-3"/>
          <w:sz w:val="24"/>
        </w:rPr>
        <w:t xml:space="preserve"> </w:t>
      </w:r>
      <w:r>
        <w:rPr>
          <w:sz w:val="24"/>
        </w:rPr>
        <w:t>грубые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ответе;</w:t>
      </w:r>
    </w:p>
    <w:p w:rsidR="00D04C28" w:rsidRDefault="009E3CA7">
      <w:pPr>
        <w:pStyle w:val="a4"/>
        <w:numPr>
          <w:ilvl w:val="0"/>
          <w:numId w:val="1"/>
        </w:numPr>
        <w:tabs>
          <w:tab w:val="left" w:pos="827"/>
        </w:tabs>
        <w:ind w:left="827" w:hanging="138"/>
        <w:rPr>
          <w:sz w:val="24"/>
        </w:rPr>
      </w:pP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целью </w:t>
      </w:r>
      <w:r>
        <w:rPr>
          <w:spacing w:val="-2"/>
          <w:sz w:val="24"/>
        </w:rPr>
        <w:t>урок.</w:t>
      </w:r>
    </w:p>
    <w:p w:rsidR="00D04C28" w:rsidRDefault="00D04C28">
      <w:pPr>
        <w:pStyle w:val="a3"/>
      </w:pPr>
    </w:p>
    <w:p w:rsidR="00D04C28" w:rsidRDefault="00D04C28">
      <w:pPr>
        <w:pStyle w:val="a3"/>
      </w:pPr>
    </w:p>
    <w:p w:rsidR="00D04C28" w:rsidRDefault="00D04C28">
      <w:pPr>
        <w:pStyle w:val="a3"/>
      </w:pPr>
    </w:p>
    <w:p w:rsidR="00D04C28" w:rsidRDefault="00D04C28">
      <w:pPr>
        <w:pStyle w:val="a3"/>
        <w:spacing w:before="95"/>
      </w:pPr>
    </w:p>
    <w:p w:rsidR="00D04C28" w:rsidRDefault="009E3CA7">
      <w:pPr>
        <w:pStyle w:val="a4"/>
        <w:numPr>
          <w:ilvl w:val="0"/>
          <w:numId w:val="2"/>
        </w:numPr>
        <w:tabs>
          <w:tab w:val="left" w:pos="3506"/>
        </w:tabs>
        <w:spacing w:before="0"/>
        <w:ind w:left="3506" w:hanging="359"/>
        <w:jc w:val="left"/>
        <w:rPr>
          <w:b/>
        </w:rPr>
      </w:pPr>
      <w:r>
        <w:rPr>
          <w:b/>
        </w:rPr>
        <w:t>График</w:t>
      </w:r>
      <w:r>
        <w:rPr>
          <w:b/>
          <w:spacing w:val="-10"/>
        </w:rPr>
        <w:t xml:space="preserve"> </w:t>
      </w:r>
      <w:r>
        <w:rPr>
          <w:b/>
        </w:rPr>
        <w:t>контрольных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мероприятий</w:t>
      </w:r>
    </w:p>
    <w:p w:rsidR="00D04C28" w:rsidRDefault="00D04C28">
      <w:pPr>
        <w:pStyle w:val="a3"/>
        <w:spacing w:before="32"/>
        <w:rPr>
          <w:b/>
          <w:sz w:val="20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4"/>
        <w:gridCol w:w="1415"/>
      </w:tblGrid>
      <w:tr w:rsidR="00D04C28">
        <w:trPr>
          <w:trHeight w:val="657"/>
        </w:trPr>
        <w:tc>
          <w:tcPr>
            <w:tcW w:w="3689" w:type="dxa"/>
          </w:tcPr>
          <w:p w:rsidR="00D04C28" w:rsidRDefault="009E3CA7">
            <w:pPr>
              <w:pStyle w:val="TableParagraph"/>
              <w:spacing w:before="70"/>
              <w:ind w:left="604" w:right="523" w:hanging="3"/>
              <w:rPr>
                <w:b/>
              </w:rPr>
            </w:pPr>
            <w:r>
              <w:rPr>
                <w:b/>
                <w:spacing w:val="-2"/>
              </w:rPr>
              <w:t>Контрольное мероприятие</w:t>
            </w:r>
          </w:p>
        </w:tc>
        <w:tc>
          <w:tcPr>
            <w:tcW w:w="1843" w:type="dxa"/>
          </w:tcPr>
          <w:p w:rsidR="00D04C28" w:rsidRDefault="009E3CA7">
            <w:pPr>
              <w:pStyle w:val="TableParagraph"/>
              <w:spacing w:before="70"/>
              <w:ind w:left="230"/>
              <w:jc w:val="center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контроля</w:t>
            </w:r>
          </w:p>
        </w:tc>
        <w:tc>
          <w:tcPr>
            <w:tcW w:w="2834" w:type="dxa"/>
          </w:tcPr>
          <w:p w:rsidR="00D04C28" w:rsidRDefault="009E3CA7">
            <w:pPr>
              <w:pStyle w:val="TableParagraph"/>
              <w:spacing w:before="70"/>
              <w:ind w:left="533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проведения</w:t>
            </w:r>
          </w:p>
        </w:tc>
        <w:tc>
          <w:tcPr>
            <w:tcW w:w="1415" w:type="dxa"/>
          </w:tcPr>
          <w:p w:rsidR="00D04C28" w:rsidRDefault="009E3CA7">
            <w:pPr>
              <w:pStyle w:val="TableParagraph"/>
              <w:spacing w:before="70"/>
              <w:ind w:left="32" w:right="19"/>
              <w:jc w:val="center"/>
              <w:rPr>
                <w:b/>
              </w:rPr>
            </w:pPr>
            <w:r>
              <w:rPr>
                <w:b/>
                <w:spacing w:val="-2"/>
              </w:rPr>
              <w:t>Классы</w:t>
            </w:r>
          </w:p>
        </w:tc>
      </w:tr>
      <w:tr w:rsidR="00D04C28">
        <w:trPr>
          <w:trHeight w:val="657"/>
        </w:trPr>
        <w:tc>
          <w:tcPr>
            <w:tcW w:w="3689" w:type="dxa"/>
          </w:tcPr>
          <w:p w:rsidR="00D04C28" w:rsidRDefault="009E3CA7">
            <w:pPr>
              <w:pStyle w:val="TableParagraph"/>
              <w:spacing w:before="58"/>
              <w:ind w:left="153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домашнего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</w:tc>
        <w:tc>
          <w:tcPr>
            <w:tcW w:w="1843" w:type="dxa"/>
          </w:tcPr>
          <w:p w:rsidR="00D04C28" w:rsidRDefault="009E3CA7">
            <w:pPr>
              <w:pStyle w:val="TableParagraph"/>
              <w:spacing w:before="58"/>
              <w:ind w:left="230" w:right="71"/>
              <w:jc w:val="center"/>
            </w:pPr>
            <w:r>
              <w:rPr>
                <w:spacing w:val="-2"/>
              </w:rPr>
              <w:t>Текущий</w:t>
            </w:r>
          </w:p>
        </w:tc>
        <w:tc>
          <w:tcPr>
            <w:tcW w:w="2834" w:type="dxa"/>
          </w:tcPr>
          <w:p w:rsidR="00D04C28" w:rsidRDefault="009E3CA7">
            <w:pPr>
              <w:pStyle w:val="TableParagraph"/>
              <w:spacing w:before="58"/>
              <w:ind w:left="679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каждом</w:t>
            </w:r>
            <w:r>
              <w:rPr>
                <w:spacing w:val="-2"/>
              </w:rPr>
              <w:t xml:space="preserve"> уроке</w:t>
            </w:r>
          </w:p>
        </w:tc>
        <w:tc>
          <w:tcPr>
            <w:tcW w:w="1415" w:type="dxa"/>
          </w:tcPr>
          <w:p w:rsidR="00D04C28" w:rsidRDefault="009E3CA7">
            <w:pPr>
              <w:pStyle w:val="TableParagraph"/>
              <w:spacing w:before="58"/>
              <w:ind w:left="13" w:right="32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D04C28">
        <w:trPr>
          <w:trHeight w:val="657"/>
        </w:trPr>
        <w:tc>
          <w:tcPr>
            <w:tcW w:w="3689" w:type="dxa"/>
          </w:tcPr>
          <w:p w:rsidR="00D04C28" w:rsidRDefault="009E3CA7">
            <w:pPr>
              <w:pStyle w:val="TableParagraph"/>
              <w:spacing w:before="58"/>
              <w:ind w:left="153"/>
            </w:pPr>
            <w:r>
              <w:t>Творческая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1843" w:type="dxa"/>
          </w:tcPr>
          <w:p w:rsidR="00D04C28" w:rsidRDefault="009E3CA7">
            <w:pPr>
              <w:pStyle w:val="TableParagraph"/>
              <w:spacing w:before="58"/>
              <w:ind w:left="230" w:right="71"/>
              <w:jc w:val="center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4" w:type="dxa"/>
          </w:tcPr>
          <w:p w:rsidR="00D04C28" w:rsidRDefault="009E3CA7">
            <w:pPr>
              <w:pStyle w:val="TableParagraph"/>
              <w:spacing w:before="58"/>
              <w:ind w:left="771" w:right="105" w:hanging="588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>итогам</w:t>
            </w:r>
            <w:r>
              <w:rPr>
                <w:spacing w:val="-14"/>
              </w:rPr>
              <w:t xml:space="preserve"> </w:t>
            </w:r>
            <w:r>
              <w:t xml:space="preserve">освоения </w:t>
            </w:r>
            <w:r>
              <w:rPr>
                <w:spacing w:val="-2"/>
              </w:rPr>
              <w:t>раздела</w:t>
            </w:r>
          </w:p>
        </w:tc>
        <w:tc>
          <w:tcPr>
            <w:tcW w:w="1415" w:type="dxa"/>
          </w:tcPr>
          <w:p w:rsidR="00D04C28" w:rsidRDefault="009E3CA7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D04C28">
        <w:trPr>
          <w:trHeight w:val="657"/>
        </w:trPr>
        <w:tc>
          <w:tcPr>
            <w:tcW w:w="3689" w:type="dxa"/>
          </w:tcPr>
          <w:p w:rsidR="00D04C28" w:rsidRDefault="009E3CA7">
            <w:pPr>
              <w:pStyle w:val="TableParagraph"/>
              <w:spacing w:before="58"/>
              <w:ind w:left="153"/>
            </w:pPr>
            <w:r>
              <w:t>Практическая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1843" w:type="dxa"/>
          </w:tcPr>
          <w:p w:rsidR="00D04C28" w:rsidRDefault="009E3CA7">
            <w:pPr>
              <w:pStyle w:val="TableParagraph"/>
              <w:spacing w:before="58"/>
              <w:ind w:left="230" w:right="71"/>
              <w:jc w:val="center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4" w:type="dxa"/>
          </w:tcPr>
          <w:p w:rsidR="00D04C28" w:rsidRDefault="009E3CA7">
            <w:pPr>
              <w:pStyle w:val="TableParagraph"/>
              <w:spacing w:before="58"/>
              <w:ind w:left="771" w:right="105" w:hanging="588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>итогам</w:t>
            </w:r>
            <w:r>
              <w:rPr>
                <w:spacing w:val="-14"/>
              </w:rPr>
              <w:t xml:space="preserve"> </w:t>
            </w:r>
            <w:r>
              <w:t xml:space="preserve">освоения </w:t>
            </w:r>
            <w:r>
              <w:rPr>
                <w:spacing w:val="-2"/>
              </w:rPr>
              <w:t>раздела</w:t>
            </w:r>
          </w:p>
        </w:tc>
        <w:tc>
          <w:tcPr>
            <w:tcW w:w="1415" w:type="dxa"/>
          </w:tcPr>
          <w:p w:rsidR="00D04C28" w:rsidRDefault="009E3CA7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D04C28">
        <w:trPr>
          <w:trHeight w:val="402"/>
        </w:trPr>
        <w:tc>
          <w:tcPr>
            <w:tcW w:w="3689" w:type="dxa"/>
          </w:tcPr>
          <w:p w:rsidR="00D04C28" w:rsidRDefault="009E3CA7">
            <w:pPr>
              <w:pStyle w:val="TableParagraph"/>
              <w:spacing w:before="56"/>
              <w:ind w:left="153"/>
            </w:pPr>
            <w:r>
              <w:rPr>
                <w:spacing w:val="-2"/>
              </w:rPr>
              <w:t>Письменный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1843" w:type="dxa"/>
          </w:tcPr>
          <w:p w:rsidR="00D04C28" w:rsidRDefault="009E3CA7">
            <w:pPr>
              <w:pStyle w:val="TableParagraph"/>
              <w:spacing w:before="56"/>
              <w:ind w:left="230" w:right="71"/>
              <w:jc w:val="center"/>
            </w:pPr>
            <w:r>
              <w:rPr>
                <w:spacing w:val="-2"/>
              </w:rPr>
              <w:t>Итоговый</w:t>
            </w:r>
          </w:p>
        </w:tc>
        <w:tc>
          <w:tcPr>
            <w:tcW w:w="2834" w:type="dxa"/>
          </w:tcPr>
          <w:p w:rsidR="00D04C28" w:rsidRDefault="009E3CA7">
            <w:pPr>
              <w:pStyle w:val="TableParagraph"/>
              <w:spacing w:before="56"/>
              <w:ind w:left="279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итогам</w:t>
            </w:r>
            <w:r>
              <w:rPr>
                <w:spacing w:val="-7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5" w:type="dxa"/>
          </w:tcPr>
          <w:p w:rsidR="00D04C28" w:rsidRDefault="009E3CA7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</w:tbl>
    <w:p w:rsidR="009E3CA7" w:rsidRDefault="009E3CA7"/>
    <w:sectPr w:rsidR="009E3CA7">
      <w:pgSz w:w="11910" w:h="16840"/>
      <w:pgMar w:top="480" w:right="3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994795"/>
    <w:multiLevelType w:val="hybridMultilevel"/>
    <w:tmpl w:val="E2822C8C"/>
    <w:lvl w:ilvl="0" w:tplc="65F28E66">
      <w:numFmt w:val="bullet"/>
      <w:lvlText w:val="-"/>
      <w:lvlJc w:val="left"/>
      <w:pPr>
        <w:ind w:left="26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301F6C">
      <w:numFmt w:val="bullet"/>
      <w:lvlText w:val="•"/>
      <w:lvlJc w:val="left"/>
      <w:pPr>
        <w:ind w:left="1250" w:hanging="142"/>
      </w:pPr>
      <w:rPr>
        <w:rFonts w:hint="default"/>
        <w:lang w:val="ru-RU" w:eastAsia="en-US" w:bidi="ar-SA"/>
      </w:rPr>
    </w:lvl>
    <w:lvl w:ilvl="2" w:tplc="D4684FEE">
      <w:numFmt w:val="bullet"/>
      <w:lvlText w:val="•"/>
      <w:lvlJc w:val="left"/>
      <w:pPr>
        <w:ind w:left="2241" w:hanging="142"/>
      </w:pPr>
      <w:rPr>
        <w:rFonts w:hint="default"/>
        <w:lang w:val="ru-RU" w:eastAsia="en-US" w:bidi="ar-SA"/>
      </w:rPr>
    </w:lvl>
    <w:lvl w:ilvl="3" w:tplc="C4DE13AA">
      <w:numFmt w:val="bullet"/>
      <w:lvlText w:val="•"/>
      <w:lvlJc w:val="left"/>
      <w:pPr>
        <w:ind w:left="3231" w:hanging="142"/>
      </w:pPr>
      <w:rPr>
        <w:rFonts w:hint="default"/>
        <w:lang w:val="ru-RU" w:eastAsia="en-US" w:bidi="ar-SA"/>
      </w:rPr>
    </w:lvl>
    <w:lvl w:ilvl="4" w:tplc="C3D4489E">
      <w:numFmt w:val="bullet"/>
      <w:lvlText w:val="•"/>
      <w:lvlJc w:val="left"/>
      <w:pPr>
        <w:ind w:left="4222" w:hanging="142"/>
      </w:pPr>
      <w:rPr>
        <w:rFonts w:hint="default"/>
        <w:lang w:val="ru-RU" w:eastAsia="en-US" w:bidi="ar-SA"/>
      </w:rPr>
    </w:lvl>
    <w:lvl w:ilvl="5" w:tplc="4E18524C">
      <w:numFmt w:val="bullet"/>
      <w:lvlText w:val="•"/>
      <w:lvlJc w:val="left"/>
      <w:pPr>
        <w:ind w:left="5213" w:hanging="142"/>
      </w:pPr>
      <w:rPr>
        <w:rFonts w:hint="default"/>
        <w:lang w:val="ru-RU" w:eastAsia="en-US" w:bidi="ar-SA"/>
      </w:rPr>
    </w:lvl>
    <w:lvl w:ilvl="6" w:tplc="99D89CBE">
      <w:numFmt w:val="bullet"/>
      <w:lvlText w:val="•"/>
      <w:lvlJc w:val="left"/>
      <w:pPr>
        <w:ind w:left="6203" w:hanging="142"/>
      </w:pPr>
      <w:rPr>
        <w:rFonts w:hint="default"/>
        <w:lang w:val="ru-RU" w:eastAsia="en-US" w:bidi="ar-SA"/>
      </w:rPr>
    </w:lvl>
    <w:lvl w:ilvl="7" w:tplc="9C5C16BA">
      <w:numFmt w:val="bullet"/>
      <w:lvlText w:val="•"/>
      <w:lvlJc w:val="left"/>
      <w:pPr>
        <w:ind w:left="7194" w:hanging="142"/>
      </w:pPr>
      <w:rPr>
        <w:rFonts w:hint="default"/>
        <w:lang w:val="ru-RU" w:eastAsia="en-US" w:bidi="ar-SA"/>
      </w:rPr>
    </w:lvl>
    <w:lvl w:ilvl="8" w:tplc="1E7028E8">
      <w:numFmt w:val="bullet"/>
      <w:lvlText w:val="•"/>
      <w:lvlJc w:val="left"/>
      <w:pPr>
        <w:ind w:left="8185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50E06F67"/>
    <w:multiLevelType w:val="hybridMultilevel"/>
    <w:tmpl w:val="03AC55C6"/>
    <w:lvl w:ilvl="0" w:tplc="DE7A79D0">
      <w:start w:val="2"/>
      <w:numFmt w:val="decimal"/>
      <w:lvlText w:val="%1."/>
      <w:lvlJc w:val="left"/>
      <w:pPr>
        <w:ind w:left="689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8F10F5C6">
      <w:numFmt w:val="bullet"/>
      <w:lvlText w:val="•"/>
      <w:lvlJc w:val="left"/>
      <w:pPr>
        <w:ind w:left="1628" w:hanging="240"/>
      </w:pPr>
      <w:rPr>
        <w:rFonts w:hint="default"/>
        <w:lang w:val="ru-RU" w:eastAsia="en-US" w:bidi="ar-SA"/>
      </w:rPr>
    </w:lvl>
    <w:lvl w:ilvl="2" w:tplc="49BC0BB2">
      <w:numFmt w:val="bullet"/>
      <w:lvlText w:val="•"/>
      <w:lvlJc w:val="left"/>
      <w:pPr>
        <w:ind w:left="2577" w:hanging="240"/>
      </w:pPr>
      <w:rPr>
        <w:rFonts w:hint="default"/>
        <w:lang w:val="ru-RU" w:eastAsia="en-US" w:bidi="ar-SA"/>
      </w:rPr>
    </w:lvl>
    <w:lvl w:ilvl="3" w:tplc="10BA2582">
      <w:numFmt w:val="bullet"/>
      <w:lvlText w:val="•"/>
      <w:lvlJc w:val="left"/>
      <w:pPr>
        <w:ind w:left="3525" w:hanging="240"/>
      </w:pPr>
      <w:rPr>
        <w:rFonts w:hint="default"/>
        <w:lang w:val="ru-RU" w:eastAsia="en-US" w:bidi="ar-SA"/>
      </w:rPr>
    </w:lvl>
    <w:lvl w:ilvl="4" w:tplc="7640DAB2">
      <w:numFmt w:val="bullet"/>
      <w:lvlText w:val="•"/>
      <w:lvlJc w:val="left"/>
      <w:pPr>
        <w:ind w:left="4474" w:hanging="240"/>
      </w:pPr>
      <w:rPr>
        <w:rFonts w:hint="default"/>
        <w:lang w:val="ru-RU" w:eastAsia="en-US" w:bidi="ar-SA"/>
      </w:rPr>
    </w:lvl>
    <w:lvl w:ilvl="5" w:tplc="8A3817AA">
      <w:numFmt w:val="bullet"/>
      <w:lvlText w:val="•"/>
      <w:lvlJc w:val="left"/>
      <w:pPr>
        <w:ind w:left="5423" w:hanging="240"/>
      </w:pPr>
      <w:rPr>
        <w:rFonts w:hint="default"/>
        <w:lang w:val="ru-RU" w:eastAsia="en-US" w:bidi="ar-SA"/>
      </w:rPr>
    </w:lvl>
    <w:lvl w:ilvl="6" w:tplc="23945AF4">
      <w:numFmt w:val="bullet"/>
      <w:lvlText w:val="•"/>
      <w:lvlJc w:val="left"/>
      <w:pPr>
        <w:ind w:left="6371" w:hanging="240"/>
      </w:pPr>
      <w:rPr>
        <w:rFonts w:hint="default"/>
        <w:lang w:val="ru-RU" w:eastAsia="en-US" w:bidi="ar-SA"/>
      </w:rPr>
    </w:lvl>
    <w:lvl w:ilvl="7" w:tplc="D866605C">
      <w:numFmt w:val="bullet"/>
      <w:lvlText w:val="•"/>
      <w:lvlJc w:val="left"/>
      <w:pPr>
        <w:ind w:left="7320" w:hanging="240"/>
      </w:pPr>
      <w:rPr>
        <w:rFonts w:hint="default"/>
        <w:lang w:val="ru-RU" w:eastAsia="en-US" w:bidi="ar-SA"/>
      </w:rPr>
    </w:lvl>
    <w:lvl w:ilvl="8" w:tplc="2EE44306">
      <w:numFmt w:val="bullet"/>
      <w:lvlText w:val="•"/>
      <w:lvlJc w:val="left"/>
      <w:pPr>
        <w:ind w:left="8269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04C28"/>
    <w:rsid w:val="009E3CA7"/>
    <w:rsid w:val="00C92F3D"/>
    <w:rsid w:val="00D04C28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3B340"/>
  <w15:docId w15:val="{7919EF6F-D454-452C-A472-403965FE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1"/>
      <w:ind w:left="829" w:hanging="140"/>
    </w:pPr>
  </w:style>
  <w:style w:type="paragraph" w:customStyle="1" w:styleId="TableParagraph">
    <w:name w:val="Table Paragraph"/>
    <w:basedOn w:val="a"/>
    <w:uiPriority w:val="1"/>
    <w:qFormat/>
    <w:pPr>
      <w:ind w:left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4723</Words>
  <Characters>26926</Characters>
  <Application>Microsoft Office Word</Application>
  <DocSecurity>0</DocSecurity>
  <Lines>224</Lines>
  <Paragraphs>63</Paragraphs>
  <ScaleCrop>false</ScaleCrop>
  <Company/>
  <LinksUpToDate>false</LinksUpToDate>
  <CharactersWithSpaces>31586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2024-10-08T07:55:00Z</dcterms:created>
  <dcterms:modified xsi:type="dcterms:W3CDTF">2024-12-09T07:39:00Z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2024-10-08T00:00:00Z</vt:filetime>
  </property>
  <property fmtid="{D5CDD505-2E9C-101B-9397-08002B2CF9AE}" pid="5" name="Producer">
    <vt:lpwstr>3-Heights(TM) PDF Security Shell 4.8.25.2 (http://www.pdf-tools.com)</vt:lpwstr>
  </property>
</Properties>
</file>